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6F6745" w14:textId="77777777" w:rsidR="00443B4F" w:rsidRDefault="00623EA4">
      <w:bookmarkStart w:id="0" w:name="_GoBack"/>
      <w:bookmarkEnd w:id="0"/>
      <w:r>
        <w:rPr>
          <w:b/>
          <w:sz w:val="24"/>
          <w:szCs w:val="24"/>
        </w:rPr>
        <w:t xml:space="preserve">Sovellusprojekti </w:t>
      </w:r>
      <w:proofErr w:type="spellStart"/>
      <w:r>
        <w:rPr>
          <w:b/>
          <w:sz w:val="24"/>
          <w:szCs w:val="24"/>
        </w:rPr>
        <w:t>Mov</w:t>
      </w:r>
      <w:r w:rsidR="00EB220D">
        <w:rPr>
          <w:b/>
          <w:sz w:val="24"/>
          <w:szCs w:val="24"/>
        </w:rPr>
        <w:t>eo</w:t>
      </w:r>
      <w:proofErr w:type="spellEnd"/>
      <w:r>
        <w:rPr>
          <w:b/>
          <w:sz w:val="24"/>
          <w:szCs w:val="24"/>
        </w:rPr>
        <w:t>, 1.</w:t>
      </w:r>
      <w:r w:rsidR="00827BF1">
        <w:rPr>
          <w:b/>
          <w:sz w:val="24"/>
          <w:szCs w:val="24"/>
        </w:rPr>
        <w:t xml:space="preserve"> </w:t>
      </w:r>
      <w:r>
        <w:rPr>
          <w:b/>
          <w:sz w:val="24"/>
          <w:szCs w:val="24"/>
        </w:rPr>
        <w:t>palaveri</w:t>
      </w:r>
    </w:p>
    <w:p w14:paraId="60D982BA" w14:textId="77777777" w:rsidR="00443B4F" w:rsidRDefault="00443B4F"/>
    <w:p w14:paraId="13791069" w14:textId="77777777" w:rsidR="00443B4F" w:rsidRDefault="00152E1E">
      <w:r>
        <w:t>Paikka:</w:t>
      </w:r>
      <w:r>
        <w:tab/>
      </w:r>
      <w:proofErr w:type="spellStart"/>
      <w:r w:rsidR="00EB220D">
        <w:t>Agora</w:t>
      </w:r>
      <w:proofErr w:type="spellEnd"/>
      <w:r w:rsidR="00623EA4">
        <w:t xml:space="preserve">, kokoushuone </w:t>
      </w:r>
      <w:r w:rsidR="00EB220D">
        <w:t>C431.1</w:t>
      </w:r>
    </w:p>
    <w:p w14:paraId="267742C5" w14:textId="77777777" w:rsidR="00443B4F" w:rsidRDefault="00623EA4">
      <w:r>
        <w:t>Aika</w:t>
      </w:r>
      <w:r w:rsidR="00152E1E">
        <w:t>:</w:t>
      </w:r>
      <w:r w:rsidR="00152E1E">
        <w:tab/>
      </w:r>
      <w:r w:rsidR="00152E1E">
        <w:tab/>
      </w:r>
      <w:r w:rsidR="00EB220D">
        <w:t>Maanantai 4.2.2019</w:t>
      </w:r>
      <w:r>
        <w:t xml:space="preserve"> klo 14:</w:t>
      </w:r>
      <w:r w:rsidR="00827BF1">
        <w:t>20</w:t>
      </w:r>
      <w:r>
        <w:t xml:space="preserve"> – </w:t>
      </w:r>
      <w:r w:rsidR="00EB220D">
        <w:t>15.45</w:t>
      </w:r>
    </w:p>
    <w:p w14:paraId="48494300" w14:textId="77777777" w:rsidR="00443B4F" w:rsidRDefault="00443B4F"/>
    <w:p w14:paraId="3D9C431F" w14:textId="77777777" w:rsidR="00443B4F" w:rsidRDefault="00623EA4">
      <w:r>
        <w:rPr>
          <w:b/>
        </w:rPr>
        <w:t>Läsnä</w:t>
      </w:r>
    </w:p>
    <w:p w14:paraId="2EC7DA39" w14:textId="77777777" w:rsidR="00443B4F" w:rsidRDefault="00623EA4">
      <w:r>
        <w:t>Projektiryhmä</w:t>
      </w:r>
    </w:p>
    <w:p w14:paraId="440B8E01" w14:textId="77777777" w:rsidR="00827BF1" w:rsidRDefault="00827BF1">
      <w:pPr>
        <w:ind w:left="720" w:firstLine="720"/>
      </w:pPr>
      <w:r>
        <w:t xml:space="preserve">Puumala Petra, puheenjohtaja </w:t>
      </w:r>
    </w:p>
    <w:p w14:paraId="0A539947" w14:textId="77777777" w:rsidR="00443B4F" w:rsidRDefault="00623EA4">
      <w:r>
        <w:t xml:space="preserve">                     </w:t>
      </w:r>
      <w:r w:rsidR="00827BF1">
        <w:tab/>
      </w:r>
      <w:r w:rsidR="00152E1E">
        <w:t>Moisio Tuomas</w:t>
      </w:r>
    </w:p>
    <w:p w14:paraId="442BF543" w14:textId="77777777" w:rsidR="00443B4F" w:rsidRDefault="00623EA4">
      <w:r>
        <w:t xml:space="preserve">                  </w:t>
      </w:r>
      <w:r w:rsidR="00827BF1">
        <w:tab/>
      </w:r>
      <w:r w:rsidR="00152E1E">
        <w:t>Nykänen Visa</w:t>
      </w:r>
    </w:p>
    <w:p w14:paraId="656CD538" w14:textId="77777777" w:rsidR="00557C2B" w:rsidRDefault="00827BF1" w:rsidP="00827BF1">
      <w:pPr>
        <w:ind w:left="720" w:firstLine="720"/>
      </w:pPr>
      <w:r>
        <w:t>Lappalainen Karoliina, sihteeri</w:t>
      </w:r>
    </w:p>
    <w:p w14:paraId="1B3CA2EF" w14:textId="77777777" w:rsidR="00443B4F" w:rsidRDefault="00623EA4">
      <w:r>
        <w:t>Tilaaja</w:t>
      </w:r>
      <w:r w:rsidR="00827BF1">
        <w:t>n edustajat</w:t>
      </w:r>
    </w:p>
    <w:p w14:paraId="00435949" w14:textId="77777777" w:rsidR="00443B4F" w:rsidRDefault="00623EA4">
      <w:r>
        <w:tab/>
      </w:r>
      <w:r>
        <w:tab/>
      </w:r>
      <w:proofErr w:type="spellStart"/>
      <w:r w:rsidR="00152E1E">
        <w:t>Heikinaro</w:t>
      </w:r>
      <w:proofErr w:type="spellEnd"/>
      <w:r w:rsidR="00152E1E">
        <w:t xml:space="preserve">-Johansson </w:t>
      </w:r>
      <w:r>
        <w:t xml:space="preserve">Pilvikki </w:t>
      </w:r>
    </w:p>
    <w:p w14:paraId="32C4EA4F" w14:textId="77777777" w:rsidR="00557C2B" w:rsidRDefault="00623EA4">
      <w:r>
        <w:tab/>
      </w:r>
      <w:r>
        <w:tab/>
      </w:r>
      <w:r w:rsidR="00152E1E">
        <w:t xml:space="preserve">Lyyra </w:t>
      </w:r>
      <w:r>
        <w:t xml:space="preserve">Nelli </w:t>
      </w:r>
    </w:p>
    <w:p w14:paraId="475DB9A8" w14:textId="77777777" w:rsidR="00443B4F" w:rsidRDefault="00623EA4">
      <w:r>
        <w:t>Ohjaajat</w:t>
      </w:r>
    </w:p>
    <w:p w14:paraId="71A84BE7" w14:textId="77777777" w:rsidR="00443B4F" w:rsidRDefault="00623EA4">
      <w:r>
        <w:tab/>
      </w:r>
      <w:r>
        <w:tab/>
      </w:r>
      <w:r w:rsidR="00152E1E">
        <w:t xml:space="preserve">Santanen </w:t>
      </w:r>
      <w:r>
        <w:t xml:space="preserve">Jukka-Pekka </w:t>
      </w:r>
    </w:p>
    <w:p w14:paraId="6074D002" w14:textId="77777777" w:rsidR="00557C2B" w:rsidRDefault="00557C2B"/>
    <w:p w14:paraId="7C5CB690" w14:textId="77777777" w:rsidR="00443B4F" w:rsidRDefault="00623EA4">
      <w:r>
        <w:rPr>
          <w:b/>
          <w:sz w:val="24"/>
          <w:szCs w:val="24"/>
        </w:rPr>
        <w:t>Pöytäkirja</w:t>
      </w:r>
    </w:p>
    <w:p w14:paraId="0BD4AA5A" w14:textId="77777777" w:rsidR="00443B4F" w:rsidRDefault="00152E1E">
      <w:r>
        <w:t>Laadittu: 5.2.2019</w:t>
      </w:r>
    </w:p>
    <w:p w14:paraId="7897F1DE" w14:textId="77777777" w:rsidR="00443B4F" w:rsidRDefault="00623EA4">
      <w:r>
        <w:t xml:space="preserve">Muokattu: </w:t>
      </w:r>
      <w:r w:rsidR="0007239B">
        <w:t>7.2.2019</w:t>
      </w:r>
    </w:p>
    <w:p w14:paraId="7826D42C" w14:textId="77777777" w:rsidR="00443B4F" w:rsidRDefault="00443B4F"/>
    <w:p w14:paraId="04A68603" w14:textId="77777777" w:rsidR="00443B4F" w:rsidRDefault="00623EA4">
      <w:r>
        <w:rPr>
          <w:b/>
        </w:rPr>
        <w:t>1. Palaverin avaus</w:t>
      </w:r>
    </w:p>
    <w:p w14:paraId="036FD578" w14:textId="77777777" w:rsidR="00443B4F" w:rsidRDefault="00E224DC">
      <w:r>
        <w:t>Puumala</w:t>
      </w:r>
      <w:r w:rsidR="00623EA4">
        <w:t xml:space="preserve"> esitti itseään palaverin puheenjohtajaksi ja </w:t>
      </w:r>
      <w:r>
        <w:t>Lappalaista</w:t>
      </w:r>
      <w:r w:rsidR="00623EA4">
        <w:t xml:space="preserve"> sihteeriksi. Ehdotus hyväksyttiin ja puheenjohtaja </w:t>
      </w:r>
      <w:r>
        <w:t>Puumala</w:t>
      </w:r>
      <w:r w:rsidR="00623EA4">
        <w:t xml:space="preserve"> avasi palaverin.</w:t>
      </w:r>
    </w:p>
    <w:p w14:paraId="745D0ECB" w14:textId="77777777" w:rsidR="00443B4F" w:rsidRDefault="00443B4F"/>
    <w:p w14:paraId="310D7669" w14:textId="77777777" w:rsidR="00443B4F" w:rsidRDefault="00443B4F"/>
    <w:p w14:paraId="6C846CF0" w14:textId="77777777" w:rsidR="00443B4F" w:rsidRDefault="00623EA4">
      <w:r>
        <w:rPr>
          <w:b/>
        </w:rPr>
        <w:t>2. Laillisuus ja päätösvaltaisuus</w:t>
      </w:r>
    </w:p>
    <w:p w14:paraId="2F542860" w14:textId="77777777" w:rsidR="00443B4F" w:rsidRDefault="00623EA4">
      <w:r>
        <w:t xml:space="preserve">Viitaten aiempien Sovellusprojektien käytänteisiin Santanen esitti, että palaveri katsotaan lailliseksi, jos projektiin osallistuvat saavat esityslistan vähintään vuorokautta ennen palaveria. Palaveri on päätösvaltainen, kun palaverissa on paikalla vähintään yksi projektiryhmän edustajista, vähintään yksi tilaajan edustaja sekä </w:t>
      </w:r>
      <w:r w:rsidR="00827BF1">
        <w:t xml:space="preserve">vastaava </w:t>
      </w:r>
      <w:r w:rsidR="00E224DC">
        <w:t>ohjaaja</w:t>
      </w:r>
      <w:r>
        <w:t>.</w:t>
      </w:r>
    </w:p>
    <w:p w14:paraId="4A9DC803" w14:textId="77777777" w:rsidR="00443B4F" w:rsidRDefault="00443B4F"/>
    <w:p w14:paraId="220EEC77" w14:textId="77777777" w:rsidR="00443B4F" w:rsidRDefault="00623EA4">
      <w:r>
        <w:rPr>
          <w:b/>
        </w:rPr>
        <w:t>Päätökset:</w:t>
      </w:r>
    </w:p>
    <w:p w14:paraId="31924EBF" w14:textId="77777777" w:rsidR="00443B4F" w:rsidRDefault="00623EA4">
      <w:pPr>
        <w:numPr>
          <w:ilvl w:val="0"/>
          <w:numId w:val="6"/>
        </w:numPr>
        <w:ind w:hanging="360"/>
        <w:contextualSpacing/>
      </w:pPr>
      <w:r>
        <w:t>Palaveri on laillinen, kun kaikki projektiin osallistuvat ovat saaneet esityslistan vähintään vuorokautta ennen palaveria.</w:t>
      </w:r>
    </w:p>
    <w:p w14:paraId="54E3D418" w14:textId="77777777" w:rsidR="00443B4F" w:rsidRDefault="00623EA4">
      <w:pPr>
        <w:numPr>
          <w:ilvl w:val="0"/>
          <w:numId w:val="7"/>
        </w:numPr>
        <w:ind w:hanging="360"/>
        <w:contextualSpacing/>
      </w:pPr>
      <w:r>
        <w:t>Palaveri on päätösvaltainen, kun paikalla on vähintään yksi projektiryhmän jäsen, tilaajan edustaja sekä sovellusprojektin vastaava ohjaaja.</w:t>
      </w:r>
    </w:p>
    <w:p w14:paraId="434C8D56" w14:textId="77777777" w:rsidR="00443B4F" w:rsidRDefault="00623EA4">
      <w:pPr>
        <w:numPr>
          <w:ilvl w:val="0"/>
          <w:numId w:val="12"/>
        </w:numPr>
        <w:ind w:hanging="360"/>
        <w:contextualSpacing/>
      </w:pPr>
      <w:r>
        <w:t>Palaveri todettiin lailliseksi ja päätösvaltaiseksi.</w:t>
      </w:r>
    </w:p>
    <w:p w14:paraId="6AD6F64E" w14:textId="77777777" w:rsidR="00443B4F" w:rsidRDefault="00443B4F"/>
    <w:p w14:paraId="53B3F4E9" w14:textId="77777777" w:rsidR="00443B4F" w:rsidRDefault="00623EA4">
      <w:r>
        <w:rPr>
          <w:b/>
        </w:rPr>
        <w:t>3. Esityslistan hyväksyminen</w:t>
      </w:r>
    </w:p>
    <w:p w14:paraId="39C7821C" w14:textId="77777777" w:rsidR="00443B4F" w:rsidRDefault="00623EA4">
      <w:r>
        <w:t>Esityslista hyväksyttiin ilman muutoksia.</w:t>
      </w:r>
      <w:r w:rsidR="00E224DC">
        <w:t xml:space="preserve"> </w:t>
      </w:r>
    </w:p>
    <w:p w14:paraId="35D7427D" w14:textId="77777777" w:rsidR="00443B4F" w:rsidRDefault="00443B4F"/>
    <w:p w14:paraId="1E1E98D8" w14:textId="77777777" w:rsidR="00443B4F" w:rsidRDefault="00443B4F"/>
    <w:p w14:paraId="16DA4B5F" w14:textId="77777777" w:rsidR="00DE112B" w:rsidRDefault="00DE112B">
      <w:pPr>
        <w:rPr>
          <w:b/>
        </w:rPr>
      </w:pPr>
      <w:r>
        <w:rPr>
          <w:b/>
        </w:rPr>
        <w:br w:type="page"/>
      </w:r>
    </w:p>
    <w:p w14:paraId="4F8A3821" w14:textId="77777777" w:rsidR="00443B4F" w:rsidRDefault="00623EA4">
      <w:r>
        <w:rPr>
          <w:b/>
        </w:rPr>
        <w:lastRenderedPageBreak/>
        <w:t xml:space="preserve">4. </w:t>
      </w:r>
      <w:r w:rsidR="00A25695">
        <w:rPr>
          <w:b/>
        </w:rPr>
        <w:t>Osallistujien</w:t>
      </w:r>
      <w:r>
        <w:rPr>
          <w:b/>
        </w:rPr>
        <w:t xml:space="preserve"> </w:t>
      </w:r>
      <w:r w:rsidR="00A25695">
        <w:rPr>
          <w:b/>
        </w:rPr>
        <w:t>esittäytyminen</w:t>
      </w:r>
    </w:p>
    <w:p w14:paraId="049821CF" w14:textId="77777777" w:rsidR="00443B4F" w:rsidRDefault="00623EA4">
      <w:r>
        <w:t xml:space="preserve">Projektiryhmän jäsenet esittelivät itsensä. </w:t>
      </w:r>
    </w:p>
    <w:p w14:paraId="5B55B12E" w14:textId="77777777" w:rsidR="00443B4F" w:rsidRDefault="00443B4F"/>
    <w:p w14:paraId="017B0748" w14:textId="77777777" w:rsidR="00443B4F" w:rsidRDefault="005B2DD3">
      <w:r>
        <w:t xml:space="preserve">Petra </w:t>
      </w:r>
      <w:r w:rsidR="00E224DC">
        <w:t xml:space="preserve">Puumala </w:t>
      </w:r>
      <w:r w:rsidR="00623EA4">
        <w:t xml:space="preserve">on tietotekniikan </w:t>
      </w:r>
      <w:r w:rsidR="00E224DC">
        <w:t xml:space="preserve">toisen vuoden </w:t>
      </w:r>
      <w:r w:rsidR="00623EA4">
        <w:t xml:space="preserve">maisterivaiheen opiskelija. </w:t>
      </w:r>
      <w:r w:rsidR="00E224DC">
        <w:t xml:space="preserve">Hän on aikaisemmalta koulutukseltaan farmaseutti, ja hän työskenteli farmaseutin </w:t>
      </w:r>
      <w:r w:rsidR="00557C2B">
        <w:t>töissä</w:t>
      </w:r>
      <w:r w:rsidR="00E224DC">
        <w:t xml:space="preserve"> kolme vuotta. Hän toimi töissään verkkokauppavastaavana. </w:t>
      </w:r>
      <w:r>
        <w:t>Hänen harrastuksiin</w:t>
      </w:r>
      <w:r w:rsidR="00964B8E">
        <w:t>sa</w:t>
      </w:r>
      <w:r>
        <w:t xml:space="preserve"> kuuluu liikunta.</w:t>
      </w:r>
    </w:p>
    <w:p w14:paraId="67D31944" w14:textId="77777777" w:rsidR="00443B4F" w:rsidRDefault="00443B4F"/>
    <w:p w14:paraId="287D23D1" w14:textId="77777777" w:rsidR="00443B4F" w:rsidRDefault="005B2DD3">
      <w:r>
        <w:t>Tuomas Moisio</w:t>
      </w:r>
      <w:r w:rsidR="00623EA4">
        <w:t xml:space="preserve"> on tietotekniikan</w:t>
      </w:r>
      <w:r>
        <w:t xml:space="preserve"> toisen vuoden</w:t>
      </w:r>
      <w:r w:rsidR="00623EA4">
        <w:t xml:space="preserve"> maisterivaiheen opiskelija. </w:t>
      </w:r>
      <w:r>
        <w:t>Hän suoritti tietotekniikan kand</w:t>
      </w:r>
      <w:r w:rsidR="00827BF1">
        <w:t>idaatin tutkinnon</w:t>
      </w:r>
      <w:r>
        <w:t xml:space="preserve"> Jyväskylän yliopistossa. </w:t>
      </w:r>
      <w:r w:rsidR="00623EA4">
        <w:t xml:space="preserve">Hän </w:t>
      </w:r>
      <w:r>
        <w:t xml:space="preserve">harrastaa monipuolisesti liikuntaa. </w:t>
      </w:r>
    </w:p>
    <w:p w14:paraId="63D3CD42" w14:textId="77777777" w:rsidR="00443B4F" w:rsidRDefault="00443B4F"/>
    <w:p w14:paraId="4F764FFE" w14:textId="77777777" w:rsidR="00443B4F" w:rsidRDefault="005B2DD3">
      <w:r>
        <w:t xml:space="preserve">Karoliina Lappalainen </w:t>
      </w:r>
      <w:r w:rsidR="00623EA4">
        <w:t>on tietotekniikan</w:t>
      </w:r>
      <w:r>
        <w:t xml:space="preserve"> toisen vuoden</w:t>
      </w:r>
      <w:r w:rsidR="00623EA4">
        <w:t xml:space="preserve"> maisterivaiheen opiskelija. Hän </w:t>
      </w:r>
      <w:r w:rsidR="009B7EA4">
        <w:t xml:space="preserve">on </w:t>
      </w:r>
      <w:r>
        <w:t>aikaisemmalta koulutukseltaan tradenomi. Hänen harrastuksiin</w:t>
      </w:r>
      <w:r w:rsidR="009B7EA4">
        <w:t>sa</w:t>
      </w:r>
      <w:r>
        <w:t xml:space="preserve"> kuuluu liikunta. </w:t>
      </w:r>
    </w:p>
    <w:p w14:paraId="08E79626" w14:textId="77777777" w:rsidR="00443B4F" w:rsidRDefault="00443B4F"/>
    <w:p w14:paraId="3777DF3C" w14:textId="4C474B71" w:rsidR="00443B4F" w:rsidRDefault="005B2DD3">
      <w:r>
        <w:t>Visa Nykänen</w:t>
      </w:r>
      <w:r w:rsidR="00623EA4">
        <w:t xml:space="preserve"> on tietotekniikan maisterivaiheen opiskelija. </w:t>
      </w:r>
      <w:r>
        <w:t xml:space="preserve">Hän on suorittanut tietotekniikan </w:t>
      </w:r>
      <w:r w:rsidR="00827BF1">
        <w:t xml:space="preserve">kandidaatin tutkinnon </w:t>
      </w:r>
      <w:r>
        <w:t xml:space="preserve">Jyväskylän yliopistossa. Hän harrastaa kuntosalia ja kitaran soittamista. </w:t>
      </w:r>
    </w:p>
    <w:p w14:paraId="6625FAED" w14:textId="77777777" w:rsidR="00645DC1" w:rsidRDefault="00645DC1"/>
    <w:p w14:paraId="17CC7163" w14:textId="77777777" w:rsidR="00645DC1" w:rsidRDefault="00645DC1" w:rsidP="00645DC1">
      <w:r>
        <w:t>Nelli Lyyra on tutkijatohtori. Hän oli mukana Moveatis-projektissa. Hän on valmistunut liikunnan opettajaksi, jonka jälkeen hän siirtyi Jyväskylän yliopistolle tutkijaksi.</w:t>
      </w:r>
    </w:p>
    <w:p w14:paraId="1926AAF9" w14:textId="77777777" w:rsidR="00645DC1" w:rsidRDefault="00645DC1" w:rsidP="00645DC1"/>
    <w:p w14:paraId="274832AA" w14:textId="0CDE6EA4" w:rsidR="00645DC1" w:rsidRDefault="00645DC1">
      <w:r>
        <w:t xml:space="preserve">Pilvikki </w:t>
      </w:r>
      <w:proofErr w:type="spellStart"/>
      <w:r>
        <w:t>Heikinaro</w:t>
      </w:r>
      <w:proofErr w:type="spellEnd"/>
      <w:r>
        <w:t>-Johansson on liikuntapedagogiikan professori.</w:t>
      </w:r>
    </w:p>
    <w:p w14:paraId="0CBBD9D1" w14:textId="77777777" w:rsidR="00443B4F" w:rsidRDefault="00443B4F"/>
    <w:p w14:paraId="1D9FD250" w14:textId="77777777" w:rsidR="00443B4F" w:rsidRDefault="005B2DD3">
      <w:r>
        <w:t>Jukka-Pekka Santanen on ohjelmistotekniikan lehtori. Hän vetää kevätlukukaudella</w:t>
      </w:r>
      <w:r w:rsidR="009B7EA4">
        <w:t xml:space="preserve"> sovellusprojekteja</w:t>
      </w:r>
      <w:r>
        <w:t xml:space="preserve">, ja syyslukukaudella ohjelmistotestauksen kurssia. Hän harrastaa jääkiekkoa ja sulkapalloa. </w:t>
      </w:r>
    </w:p>
    <w:p w14:paraId="1754010F" w14:textId="77777777" w:rsidR="00443B4F" w:rsidRDefault="00443B4F"/>
    <w:p w14:paraId="0CB9668F" w14:textId="77777777" w:rsidR="00443B4F" w:rsidRDefault="00623EA4">
      <w:r>
        <w:rPr>
          <w:b/>
        </w:rPr>
        <w:t>5. Tilaajan</w:t>
      </w:r>
      <w:r w:rsidR="00557C2B">
        <w:rPr>
          <w:b/>
        </w:rPr>
        <w:t xml:space="preserve"> organisaatio</w:t>
      </w:r>
      <w:r>
        <w:rPr>
          <w:b/>
        </w:rPr>
        <w:t xml:space="preserve"> ja toiminnan esittely</w:t>
      </w:r>
    </w:p>
    <w:p w14:paraId="3FA021B7" w14:textId="77777777" w:rsidR="00443B4F" w:rsidRDefault="00623EA4">
      <w:r>
        <w:t xml:space="preserve">Tilaajana on Jyväskylän yliopiston </w:t>
      </w:r>
      <w:r w:rsidR="009904C7">
        <w:t>liikuntatieteellinen tiedekunta</w:t>
      </w:r>
      <w:r>
        <w:t>.</w:t>
      </w:r>
      <w:r w:rsidR="00557C2B">
        <w:t xml:space="preserve"> Jyväskylän yliopisto kouluttaa ainoana suomessa liikunnanopettajia. </w:t>
      </w:r>
    </w:p>
    <w:p w14:paraId="6C04E8D1" w14:textId="77777777" w:rsidR="00443B4F" w:rsidRDefault="00443B4F"/>
    <w:p w14:paraId="13647E08" w14:textId="77777777" w:rsidR="00443B4F" w:rsidRDefault="00623EA4">
      <w:r>
        <w:rPr>
          <w:b/>
        </w:rPr>
        <w:t>6. Aihe, taustoja ja kokonaistavoitteita</w:t>
      </w:r>
    </w:p>
    <w:p w14:paraId="1143C629" w14:textId="77777777" w:rsidR="00097EC1" w:rsidRDefault="00623EA4">
      <w:proofErr w:type="spellStart"/>
      <w:r>
        <w:t>Heikinaro</w:t>
      </w:r>
      <w:proofErr w:type="spellEnd"/>
      <w:r>
        <w:t>-Johansson kertoi</w:t>
      </w:r>
      <w:r w:rsidR="007F1508">
        <w:t>,</w:t>
      </w:r>
      <w:r>
        <w:t xml:space="preserve"> miten 1970-luvulla kiinnostuttiin opetustilanteiden arvioinnista. Tuolloin tietokoneita ei vielä käytetty</w:t>
      </w:r>
      <w:r w:rsidR="007F1508">
        <w:t>,</w:t>
      </w:r>
      <w:r>
        <w:t xml:space="preserve"> ja paperikaavakkeisiin perustuva menetelmä oli työläs.</w:t>
      </w:r>
      <w:r w:rsidR="004A15AC">
        <w:t xml:space="preserve"> </w:t>
      </w:r>
    </w:p>
    <w:p w14:paraId="7015D0C8" w14:textId="77777777" w:rsidR="004A15AC" w:rsidRDefault="004A15AC"/>
    <w:p w14:paraId="0FF78A36" w14:textId="7D040FFC" w:rsidR="00025359" w:rsidRDefault="00097EC1">
      <w:r>
        <w:t xml:space="preserve">Nykyään </w:t>
      </w:r>
      <w:r w:rsidR="00623EA4">
        <w:t xml:space="preserve">Jyväskylän yliopistossa </w:t>
      </w:r>
      <w:r w:rsidR="006F265B">
        <w:t>liikuntatieteellisen</w:t>
      </w:r>
      <w:r w:rsidR="00623EA4">
        <w:t xml:space="preserve"> </w:t>
      </w:r>
      <w:r w:rsidR="006F265B">
        <w:t>tiedekunnan liikuntakasvatuksen pääainetta</w:t>
      </w:r>
      <w:r w:rsidR="00623EA4">
        <w:t xml:space="preserve"> opettajaksi opiskelevien harjoittamia opetustilanteita vi</w:t>
      </w:r>
      <w:r w:rsidR="00637FF5">
        <w:t>deoidaan</w:t>
      </w:r>
      <w:r w:rsidR="00623EA4">
        <w:t xml:space="preserve"> ja opiskelijat itse analysoivat tilanteen videolta tilanteen päätyttyä. </w:t>
      </w:r>
      <w:r>
        <w:t xml:space="preserve">Videot tallennetaan Moniviestimeen. </w:t>
      </w:r>
      <w:r w:rsidR="00623EA4">
        <w:t xml:space="preserve">Tällä hetkellä käytössä oleva analysointisovellus on </w:t>
      </w:r>
      <w:r w:rsidR="00637FF5">
        <w:t>Moveatis</w:t>
      </w:r>
      <w:r w:rsidR="004A15AC">
        <w:t>-</w:t>
      </w:r>
      <w:r w:rsidR="00637FF5">
        <w:t>sovellus</w:t>
      </w:r>
      <w:r w:rsidR="00623EA4">
        <w:t xml:space="preserve">. </w:t>
      </w:r>
      <w:r w:rsidR="00DD29B3" w:rsidRPr="00DD29B3">
        <w:t>Opiskeli</w:t>
      </w:r>
      <w:r w:rsidR="00DD29B3">
        <w:t xml:space="preserve">jat katsovat tietokoneluokassa </w:t>
      </w:r>
      <w:r w:rsidR="00DD29B3" w:rsidRPr="00DD29B3">
        <w:t xml:space="preserve">tietokoneelta videon ja käyttävät Moveatis-sovellusta </w:t>
      </w:r>
      <w:r w:rsidR="007F1508">
        <w:t>samaan aikaan</w:t>
      </w:r>
      <w:r w:rsidR="00DD29B3" w:rsidRPr="00DD29B3">
        <w:t xml:space="preserve">. Lyyra kertoi, että sovelluksessa on määritelty erilaisia kategorioita oppilaiden toiminnalle, ja opiskelijat luokittelevat näiden avulla tilanteessa suoritetut toiminnot. Sovelluksessa voi valita useamman kategorian samaan aikaan. Sovellus mittaa sekä tapahtuman kestoa, että montako kertaa tapahtuma on ilmennyt. </w:t>
      </w:r>
      <w:r w:rsidR="00DD29B3">
        <w:t>Moveatis</w:t>
      </w:r>
      <w:r>
        <w:t xml:space="preserve"> on toiminut</w:t>
      </w:r>
      <w:r w:rsidR="00DD29B3">
        <w:t xml:space="preserve"> Lyyran mielestä</w:t>
      </w:r>
      <w:r>
        <w:t xml:space="preserve"> hyvin. </w:t>
      </w:r>
    </w:p>
    <w:p w14:paraId="267DEF58" w14:textId="77777777" w:rsidR="00025359" w:rsidRDefault="00025359"/>
    <w:p w14:paraId="4853BF83" w14:textId="77777777" w:rsidR="00443B4F" w:rsidRDefault="00097EC1">
      <w:r>
        <w:t>Analysointiin käytetään myös Excel-kaavaketta, j</w:t>
      </w:r>
      <w:r w:rsidR="00DD29B3">
        <w:t>oll</w:t>
      </w:r>
      <w:r>
        <w:t>a analyso</w:t>
      </w:r>
      <w:r w:rsidR="009B7EA4">
        <w:t xml:space="preserve">idaan </w:t>
      </w:r>
      <w:r w:rsidR="007F1508">
        <w:rPr>
          <w:color w:val="222222"/>
          <w:shd w:val="clear" w:color="auto" w:fill="FFFFFF"/>
        </w:rPr>
        <w:t>opettajien </w:t>
      </w:r>
      <w:r w:rsidR="007F1508">
        <w:rPr>
          <w:color w:val="222222"/>
        </w:rPr>
        <w:br/>
      </w:r>
      <w:r w:rsidR="007F1508">
        <w:rPr>
          <w:color w:val="222222"/>
          <w:shd w:val="clear" w:color="auto" w:fill="FFFFFF"/>
        </w:rPr>
        <w:t xml:space="preserve">oppilaille antamien sanallisten palautteiden </w:t>
      </w:r>
      <w:r>
        <w:t>luonnetta.</w:t>
      </w:r>
      <w:r w:rsidR="00C64C90">
        <w:t xml:space="preserve"> Opiskelijoilla on käytössä myös </w:t>
      </w:r>
      <w:proofErr w:type="spellStart"/>
      <w:r w:rsidR="00C64C90">
        <w:lastRenderedPageBreak/>
        <w:t>Pedanet</w:t>
      </w:r>
      <w:proofErr w:type="spellEnd"/>
      <w:r w:rsidR="00C64C90">
        <w:t xml:space="preserve">, joka on digitaalinen oppimisympäristö. </w:t>
      </w:r>
      <w:proofErr w:type="spellStart"/>
      <w:r w:rsidR="00C64C90">
        <w:t>Pedanetissä</w:t>
      </w:r>
      <w:proofErr w:type="spellEnd"/>
      <w:r w:rsidR="00C64C90">
        <w:t xml:space="preserve"> opiskelijat voivat analysoida opetustilanteita esimerkiksi itsearvioinnin ja vertaisarvioinnin kautta.</w:t>
      </w:r>
    </w:p>
    <w:p w14:paraId="4FE6D570" w14:textId="77777777" w:rsidR="00DD29B3" w:rsidRDefault="00DD29B3"/>
    <w:p w14:paraId="65970326" w14:textId="77777777" w:rsidR="00DD29B3" w:rsidRDefault="00623EA4">
      <w:r>
        <w:t xml:space="preserve">Tilaajan </w:t>
      </w:r>
      <w:r w:rsidR="00097EC1">
        <w:t>toiveena</w:t>
      </w:r>
      <w:r>
        <w:t xml:space="preserve"> </w:t>
      </w:r>
      <w:r w:rsidR="00097EC1">
        <w:t xml:space="preserve">on lisäosa Moveatis-sovellukseen, joka siirtää Excel-kaavakkeen samaan sovellukseen </w:t>
      </w:r>
      <w:proofErr w:type="spellStart"/>
      <w:r w:rsidR="00097EC1">
        <w:t>Moveatiksen</w:t>
      </w:r>
      <w:proofErr w:type="spellEnd"/>
      <w:r w:rsidR="00097EC1">
        <w:t xml:space="preserve"> kanssa. Tavoitteena on</w:t>
      </w:r>
      <w:r>
        <w:t xml:space="preserve"> käyttäjäystävällinen ohjelmisto, jolla </w:t>
      </w:r>
      <w:r w:rsidR="00097EC1">
        <w:t>opettaja</w:t>
      </w:r>
      <w:r>
        <w:t xml:space="preserve"> voi luokitella </w:t>
      </w:r>
      <w:r w:rsidR="00097EC1">
        <w:t xml:space="preserve">ja saada yhteenvedon opetustilanteissa annetuista palautteista. </w:t>
      </w:r>
      <w:r w:rsidR="007F1508" w:rsidRPr="007F1508">
        <w:rPr>
          <w:color w:val="auto"/>
        </w:rPr>
        <w:t>Sovelluksessa</w:t>
      </w:r>
      <w:r w:rsidR="00115F78" w:rsidRPr="007F1508">
        <w:rPr>
          <w:color w:val="auto"/>
        </w:rPr>
        <w:t xml:space="preserve"> </w:t>
      </w:r>
      <w:r w:rsidR="004A15AC">
        <w:t>analysoidaan palautteenantoa</w:t>
      </w:r>
      <w:r w:rsidR="00253E62">
        <w:t xml:space="preserve">. </w:t>
      </w:r>
      <w:r w:rsidR="00AB7334">
        <w:t>Analyysin perusteella opettaja voi tarvittaessa kehittää omaa opetuskäyttäytymistään.</w:t>
      </w:r>
    </w:p>
    <w:p w14:paraId="6D60C45C" w14:textId="77777777" w:rsidR="00DD29B3" w:rsidRDefault="00DD29B3"/>
    <w:p w14:paraId="3459EB6B" w14:textId="5FD76E97" w:rsidR="00443B4F" w:rsidRPr="00DD29B3" w:rsidRDefault="00743389">
      <w:r>
        <w:t xml:space="preserve">Tavoitteena on myös </w:t>
      </w:r>
      <w:r w:rsidR="00AB7334">
        <w:t>kehittää Moveatis-sovellusta</w:t>
      </w:r>
      <w:r w:rsidR="00526EB2">
        <w:t xml:space="preserve">. Tavoitteena on </w:t>
      </w:r>
      <w:r>
        <w:t>upottaa</w:t>
      </w:r>
      <w:r w:rsidR="00526EB2">
        <w:t xml:space="preserve"> tai linkittä</w:t>
      </w:r>
      <w:r w:rsidR="00B344C0">
        <w:t xml:space="preserve">ä </w:t>
      </w:r>
      <w:r>
        <w:t>Moniviestimes</w:t>
      </w:r>
      <w:r w:rsidR="00AB7334">
        <w:t>tä videot Moveatis-sovellukseen.</w:t>
      </w:r>
      <w:r>
        <w:t xml:space="preserve"> </w:t>
      </w:r>
      <w:r w:rsidR="00AB7334">
        <w:t>Tällöin</w:t>
      </w:r>
      <w:r>
        <w:t xml:space="preserve"> </w:t>
      </w:r>
      <w:r w:rsidR="00182FE0">
        <w:t>opiskelijat</w:t>
      </w:r>
      <w:r>
        <w:t xml:space="preserve"> voi</w:t>
      </w:r>
      <w:r w:rsidR="00182FE0">
        <w:t>vat</w:t>
      </w:r>
      <w:r>
        <w:t xml:space="preserve"> katsoa videon ja analysoida opetustilanteen samassa sovelluksessa.</w:t>
      </w:r>
      <w:r w:rsidR="00182FE0">
        <w:t xml:space="preserve"> </w:t>
      </w:r>
      <w:r w:rsidR="001A1BFF">
        <w:t xml:space="preserve">Tilaaja ehdotti myös puheentunnistuksen lisäämisen </w:t>
      </w:r>
      <w:proofErr w:type="spellStart"/>
      <w:r w:rsidR="001A1BFF">
        <w:t>Moveatikseen</w:t>
      </w:r>
      <w:proofErr w:type="spellEnd"/>
      <w:r w:rsidR="001A1BFF">
        <w:t xml:space="preserve">, mutta ryhmän kokemukset puheentunnistuksesta ovat huonoja. </w:t>
      </w:r>
      <w:proofErr w:type="spellStart"/>
      <w:r w:rsidR="001A1BFF">
        <w:t>Heikinaro</w:t>
      </w:r>
      <w:proofErr w:type="spellEnd"/>
      <w:r w:rsidR="001A1BFF">
        <w:t xml:space="preserve">-Johansson kertoi myös huomion, että puheentunnistus ei erota palautetta muusta keskustelusta. Projektiryhmä jää miettimään onnistuuko puheentunnistus </w:t>
      </w:r>
      <w:proofErr w:type="spellStart"/>
      <w:r w:rsidR="001A1BFF">
        <w:t>Moveatikseen</w:t>
      </w:r>
      <w:proofErr w:type="spellEnd"/>
      <w:r w:rsidR="001A1BFF">
        <w:t xml:space="preserve">. </w:t>
      </w:r>
      <w:r>
        <w:t xml:space="preserve"> </w:t>
      </w:r>
      <w:proofErr w:type="spellStart"/>
      <w:r w:rsidR="00623EA4">
        <w:t>Heikinaro</w:t>
      </w:r>
      <w:proofErr w:type="spellEnd"/>
      <w:r w:rsidR="00623EA4">
        <w:t>-Johansson kertoi sovellusta käytettävän tutkimuksessa ja opetuksessa</w:t>
      </w:r>
      <w:r w:rsidR="004A15AC">
        <w:t>.</w:t>
      </w:r>
      <w:r w:rsidR="00623EA4">
        <w:t xml:space="preserve"> </w:t>
      </w:r>
    </w:p>
    <w:p w14:paraId="78A93438" w14:textId="77777777" w:rsidR="00443B4F" w:rsidRDefault="00443B4F"/>
    <w:p w14:paraId="0E454C12" w14:textId="77777777" w:rsidR="00443B4F" w:rsidRDefault="00443B4F"/>
    <w:p w14:paraId="13840E9B" w14:textId="77777777" w:rsidR="00443B4F" w:rsidRDefault="0012314E">
      <w:r>
        <w:rPr>
          <w:b/>
        </w:rPr>
        <w:t>7</w:t>
      </w:r>
      <w:r w:rsidR="00623EA4">
        <w:rPr>
          <w:b/>
        </w:rPr>
        <w:t>. Käyttäjien tarpeita</w:t>
      </w:r>
      <w:r w:rsidR="00A25695">
        <w:rPr>
          <w:b/>
        </w:rPr>
        <w:t xml:space="preserve"> ja projektin tavoitteita</w:t>
      </w:r>
    </w:p>
    <w:p w14:paraId="4C310F66" w14:textId="77777777" w:rsidR="00443B4F" w:rsidRDefault="00953EE3">
      <w:r>
        <w:t>Lyyra</w:t>
      </w:r>
      <w:r w:rsidR="00623EA4">
        <w:t xml:space="preserve"> korosti, että käyttäjän </w:t>
      </w:r>
      <w:r w:rsidR="00AB7334">
        <w:t>tulisi</w:t>
      </w:r>
      <w:r w:rsidR="00623EA4">
        <w:t xml:space="preserve"> voida määrittää itse kategoriat, </w:t>
      </w:r>
      <w:r>
        <w:t xml:space="preserve">joilla </w:t>
      </w:r>
      <w:r w:rsidR="00AB7334">
        <w:t>palautteenantoa</w:t>
      </w:r>
      <w:r>
        <w:t xml:space="preserve"> luokitellaan. </w:t>
      </w:r>
      <w:r w:rsidR="00623EA4">
        <w:t xml:space="preserve">Tämä ominaisuus on nykyisessäkin ohjelmistossa. </w:t>
      </w:r>
      <w:r>
        <w:t>Käyttäjän tulee pystyä myös valitsemaan, haluaako hän kirjata</w:t>
      </w:r>
      <w:r w:rsidR="00862C64">
        <w:t xml:space="preserve"> sanallista</w:t>
      </w:r>
      <w:r>
        <w:t xml:space="preserve"> palautteita. S</w:t>
      </w:r>
      <w:r w:rsidR="00526EB2">
        <w:t>ovellus</w:t>
      </w:r>
      <w:r>
        <w:t xml:space="preserve"> tulee </w:t>
      </w:r>
      <w:r w:rsidR="00526EB2">
        <w:t>kehittää niin, että se skaalautuu eri laitetyypeille.</w:t>
      </w:r>
      <w:r>
        <w:t xml:space="preserve"> </w:t>
      </w:r>
      <w:r w:rsidR="001A1BFF">
        <w:t xml:space="preserve">Tilaaja haluaa myös yhteenvetotiedon eri luokkien vastauksista. Projektiryhmä jää miettimään yhteenvetotiedon esitystapaa. </w:t>
      </w:r>
    </w:p>
    <w:p w14:paraId="112893A6" w14:textId="77777777" w:rsidR="00443B4F" w:rsidRDefault="00443B4F"/>
    <w:p w14:paraId="5CB507BE" w14:textId="77777777" w:rsidR="00443B4F" w:rsidRDefault="00623EA4">
      <w:r>
        <w:t xml:space="preserve">Lyyra totesi nykyisen ohjelmiston ongelmaksi sen, </w:t>
      </w:r>
      <w:r w:rsidR="00953EE3">
        <w:t>e</w:t>
      </w:r>
      <w:r w:rsidR="001A1BFF">
        <w:t>ttä Moveati</w:t>
      </w:r>
      <w:r w:rsidR="00953EE3">
        <w:t xml:space="preserve">s näyttää </w:t>
      </w:r>
      <w:r w:rsidR="00526EB2" w:rsidRPr="00526EB2">
        <w:rPr>
          <w:color w:val="auto"/>
        </w:rPr>
        <w:t xml:space="preserve">observoinnin </w:t>
      </w:r>
      <w:r w:rsidR="00953EE3">
        <w:t xml:space="preserve">yhteenvedon </w:t>
      </w:r>
      <w:r w:rsidR="00526EB2">
        <w:t>CSV</w:t>
      </w:r>
      <w:r w:rsidR="00DC656E">
        <w:t xml:space="preserve">-tiedostossa </w:t>
      </w:r>
      <w:r w:rsidR="00953EE3">
        <w:t xml:space="preserve">millisekunteina. Yhteenvetotieto on mahdollista lähettää sähköpostiin, mutta sähköpostiyhteenveto on vaikealukuinen. </w:t>
      </w:r>
      <w:r>
        <w:t>Lyyra piti tärkeänä, että tieto saataisiin</w:t>
      </w:r>
      <w:r w:rsidR="008C1CF6" w:rsidRPr="008C1CF6">
        <w:t xml:space="preserve"> </w:t>
      </w:r>
      <w:r w:rsidR="008C1CF6">
        <w:t>ulos</w:t>
      </w:r>
      <w:r>
        <w:t xml:space="preserve"> sellaisessa muodossa, </w:t>
      </w:r>
      <w:r w:rsidR="00953EE3">
        <w:t>jota käyttäjä voisi lukea helpommin.</w:t>
      </w:r>
      <w:r>
        <w:t xml:space="preserve"> </w:t>
      </w:r>
    </w:p>
    <w:p w14:paraId="27F6E5F5" w14:textId="77777777" w:rsidR="00443B4F" w:rsidRDefault="00443B4F"/>
    <w:p w14:paraId="45E0AAFD" w14:textId="77777777" w:rsidR="00443B4F" w:rsidRDefault="001A1BFF">
      <w:r>
        <w:t xml:space="preserve">Sovellusta käytetään pääsääntöisesti tietokoneella, mutta </w:t>
      </w:r>
      <w:r w:rsidR="00E74879">
        <w:t>sovelluksen tulisi skaalautua myös muille laitteille.</w:t>
      </w:r>
      <w:r>
        <w:t xml:space="preserve"> </w:t>
      </w:r>
      <w:r w:rsidR="00623EA4">
        <w:t xml:space="preserve">Lyyra totesi nykyisen käytännön videoiden tallentamiseen ja katsomiseen Moniviestimen kautta </w:t>
      </w:r>
      <w:r>
        <w:t xml:space="preserve">toimivaksi, mutta projektiryhmä selvittää </w:t>
      </w:r>
      <w:r w:rsidR="008C1CF6">
        <w:t>videoiden upotus</w:t>
      </w:r>
      <w:r w:rsidR="00526EB2">
        <w:t>- tai linkitysmahdollisuuden</w:t>
      </w:r>
      <w:r w:rsidR="00E3218B">
        <w:t xml:space="preserve"> </w:t>
      </w:r>
      <w:proofErr w:type="spellStart"/>
      <w:r w:rsidR="00E3218B">
        <w:t>Moveatikseen</w:t>
      </w:r>
      <w:proofErr w:type="spellEnd"/>
      <w:r w:rsidR="00E3218B">
        <w:t xml:space="preserve">. Tällöin </w:t>
      </w:r>
      <w:r w:rsidR="00526EB2" w:rsidRPr="00526EB2">
        <w:rPr>
          <w:color w:val="auto"/>
        </w:rPr>
        <w:t>observointi</w:t>
      </w:r>
      <w:r w:rsidR="00E3218B" w:rsidRPr="00526EB2">
        <w:rPr>
          <w:color w:val="auto"/>
        </w:rPr>
        <w:t xml:space="preserve"> </w:t>
      </w:r>
      <w:r w:rsidR="00E3218B">
        <w:t xml:space="preserve">ja videon katsominen alkaisi </w:t>
      </w:r>
      <w:r w:rsidR="00A25695">
        <w:t>pyöriä</w:t>
      </w:r>
      <w:r w:rsidR="00E3218B">
        <w:t xml:space="preserve"> samaan aikaan.</w:t>
      </w:r>
      <w:r w:rsidR="00E74879">
        <w:t xml:space="preserve"> </w:t>
      </w:r>
      <w:r w:rsidR="00623EA4">
        <w:t xml:space="preserve">Santanen ehdotti, että kehitettävässä sovelluksessa olisi toiminto, joka mahdollistaisi siirtymisen siihen kohtaan videota, jossa luokiteltu tapahtuma kirjattiin. </w:t>
      </w:r>
    </w:p>
    <w:p w14:paraId="570C9495" w14:textId="77777777" w:rsidR="00443B4F" w:rsidRDefault="00443B4F"/>
    <w:p w14:paraId="18AD0ED1" w14:textId="77777777" w:rsidR="00443B4F" w:rsidRDefault="00443B4F"/>
    <w:p w14:paraId="421E36FA" w14:textId="77777777" w:rsidR="00443B4F" w:rsidRDefault="00623EA4">
      <w:r>
        <w:rPr>
          <w:b/>
        </w:rPr>
        <w:t>Päätökset</w:t>
      </w:r>
    </w:p>
    <w:p w14:paraId="1C2FE080" w14:textId="77777777" w:rsidR="00443B4F" w:rsidRDefault="00E3218B">
      <w:pPr>
        <w:numPr>
          <w:ilvl w:val="0"/>
          <w:numId w:val="2"/>
        </w:numPr>
        <w:ind w:hanging="360"/>
        <w:contextualSpacing/>
      </w:pPr>
      <w:proofErr w:type="spellStart"/>
      <w:r>
        <w:t>Moveo</w:t>
      </w:r>
      <w:proofErr w:type="spellEnd"/>
      <w:r>
        <w:t xml:space="preserve"> siirtää Excel-tiedostona olevan analysoint</w:t>
      </w:r>
      <w:r w:rsidR="00526EB2">
        <w:t>itoiminnallisuuden</w:t>
      </w:r>
      <w:r>
        <w:t xml:space="preserve"> </w:t>
      </w:r>
      <w:proofErr w:type="spellStart"/>
      <w:r>
        <w:t>Moveatikseen</w:t>
      </w:r>
      <w:proofErr w:type="spellEnd"/>
      <w:r w:rsidR="00975AE5">
        <w:t>.</w:t>
      </w:r>
    </w:p>
    <w:p w14:paraId="73C45382" w14:textId="77777777" w:rsidR="00443B4F" w:rsidRDefault="00E3218B">
      <w:pPr>
        <w:numPr>
          <w:ilvl w:val="0"/>
          <w:numId w:val="2"/>
        </w:numPr>
        <w:ind w:hanging="360"/>
        <w:contextualSpacing/>
      </w:pPr>
      <w:proofErr w:type="spellStart"/>
      <w:r>
        <w:t>Moveatikseen</w:t>
      </w:r>
      <w:proofErr w:type="spellEnd"/>
      <w:r>
        <w:t xml:space="preserve"> </w:t>
      </w:r>
      <w:r w:rsidR="00346081">
        <w:t>toteutetaan toiminnallisuus, jolla voidaan siirtää</w:t>
      </w:r>
      <w:r>
        <w:t xml:space="preserve"> videot </w:t>
      </w:r>
      <w:proofErr w:type="spellStart"/>
      <w:r>
        <w:t>Moniveistimestä</w:t>
      </w:r>
      <w:proofErr w:type="spellEnd"/>
      <w:r w:rsidR="00CC285F">
        <w:t>. V</w:t>
      </w:r>
      <w:r>
        <w:t xml:space="preserve">aihtoehtoisesti </w:t>
      </w:r>
      <w:r w:rsidR="00526EB2" w:rsidRPr="00526EB2">
        <w:rPr>
          <w:color w:val="auto"/>
        </w:rPr>
        <w:t xml:space="preserve">observointitoiminnallisuuteen </w:t>
      </w:r>
      <w:r>
        <w:t>lisätään linkki, jonka kautta päästään siirtymään siihen kohtaan videota, jossa tapahtuma kirjattiin.</w:t>
      </w:r>
      <w:r w:rsidR="00975AE5">
        <w:t xml:space="preserve"> Nämä eivät ole ensisijaisia kehityskohteita.</w:t>
      </w:r>
    </w:p>
    <w:p w14:paraId="4DC4873B" w14:textId="77777777" w:rsidR="00443B4F" w:rsidRDefault="00443B4F"/>
    <w:p w14:paraId="0784B695" w14:textId="77777777" w:rsidR="00DE112B" w:rsidRDefault="00DE112B">
      <w:pPr>
        <w:rPr>
          <w:b/>
        </w:rPr>
      </w:pPr>
      <w:r>
        <w:rPr>
          <w:b/>
        </w:rPr>
        <w:br w:type="page"/>
      </w:r>
    </w:p>
    <w:p w14:paraId="095D24EF" w14:textId="77777777" w:rsidR="00443B4F" w:rsidRDefault="0012314E">
      <w:r>
        <w:rPr>
          <w:b/>
        </w:rPr>
        <w:lastRenderedPageBreak/>
        <w:t>8</w:t>
      </w:r>
      <w:r w:rsidR="00623EA4">
        <w:rPr>
          <w:b/>
        </w:rPr>
        <w:t xml:space="preserve">. Mahdollisia </w:t>
      </w:r>
      <w:r w:rsidR="00A0320F">
        <w:rPr>
          <w:b/>
        </w:rPr>
        <w:t>toteutusratkaisuja</w:t>
      </w:r>
    </w:p>
    <w:p w14:paraId="555E9E25" w14:textId="77777777" w:rsidR="00443B4F" w:rsidRDefault="00975AE5">
      <w:r>
        <w:t xml:space="preserve">Puumala totesi, että projektiryhmä on miettinyt mahdollisia toteutusratkaisuja analysointikaavakkeen toteutukseen. Puumala kertoi ryhmän miettineen luokkien valintaan </w:t>
      </w:r>
      <w:r w:rsidR="00E525F5" w:rsidRPr="00E525F5">
        <w:rPr>
          <w:color w:val="auto"/>
        </w:rPr>
        <w:t xml:space="preserve">liukusäädintä. </w:t>
      </w:r>
      <w:r>
        <w:t xml:space="preserve">Santanen kehotti toisenlaiseen ratkaisuun, jolloin Moisio ehdotti </w:t>
      </w:r>
      <w:proofErr w:type="spellStart"/>
      <w:r>
        <w:t>toggle</w:t>
      </w:r>
      <w:proofErr w:type="spellEnd"/>
      <w:r>
        <w:t xml:space="preserve"> </w:t>
      </w:r>
      <w:proofErr w:type="spellStart"/>
      <w:r>
        <w:t>buttonin</w:t>
      </w:r>
      <w:proofErr w:type="spellEnd"/>
      <w:r>
        <w:t xml:space="preserve"> käyttöä. </w:t>
      </w:r>
      <w:r w:rsidR="007B6770">
        <w:t>Ryhmä jää</w:t>
      </w:r>
      <w:r>
        <w:t xml:space="preserve"> miettimään toteutusratkaisuja, ja palaa asiaan seuraavassa palaverissa. </w:t>
      </w:r>
    </w:p>
    <w:p w14:paraId="29E5C98F" w14:textId="77777777" w:rsidR="00443B4F" w:rsidRDefault="00443B4F"/>
    <w:p w14:paraId="6F723DCD" w14:textId="77777777" w:rsidR="00443B4F" w:rsidRDefault="00975AE5">
      <w:proofErr w:type="spellStart"/>
      <w:r>
        <w:t>Moveo</w:t>
      </w:r>
      <w:proofErr w:type="spellEnd"/>
      <w:r>
        <w:t xml:space="preserve"> käytt</w:t>
      </w:r>
      <w:r w:rsidR="007B6770">
        <w:t xml:space="preserve">ää samoja työkaluja kuin </w:t>
      </w:r>
      <w:r w:rsidR="007B6770" w:rsidRPr="00E525F5">
        <w:rPr>
          <w:color w:val="auto"/>
        </w:rPr>
        <w:t>Movea</w:t>
      </w:r>
      <w:r w:rsidRPr="00E525F5">
        <w:rPr>
          <w:color w:val="auto"/>
        </w:rPr>
        <w:t>tis</w:t>
      </w:r>
      <w:r w:rsidR="00E525F5">
        <w:rPr>
          <w:color w:val="FF0000"/>
        </w:rPr>
        <w:t>-</w:t>
      </w:r>
      <w:r>
        <w:t xml:space="preserve">projektiryhmä. </w:t>
      </w:r>
      <w:r w:rsidR="007B6770">
        <w:t>Santanen pyrkii saamaan Movea</w:t>
      </w:r>
      <w:r>
        <w:t xml:space="preserve">tis-ryhmän jäsenen perehdyttämään </w:t>
      </w:r>
      <w:proofErr w:type="spellStart"/>
      <w:r>
        <w:t>Mo</w:t>
      </w:r>
      <w:r w:rsidR="007B6770">
        <w:t>veo</w:t>
      </w:r>
      <w:proofErr w:type="spellEnd"/>
      <w:r w:rsidR="007B6770">
        <w:t xml:space="preserve">-projektiryhmän </w:t>
      </w:r>
      <w:proofErr w:type="spellStart"/>
      <w:r w:rsidR="007B6770">
        <w:t>Movea</w:t>
      </w:r>
      <w:r w:rsidR="00716080">
        <w:t>tiksen</w:t>
      </w:r>
      <w:proofErr w:type="spellEnd"/>
      <w:r w:rsidR="00716080">
        <w:t xml:space="preserve"> kehitykseen ja käyttöön.</w:t>
      </w:r>
    </w:p>
    <w:p w14:paraId="0CB9CCEC" w14:textId="77777777" w:rsidR="00443B4F" w:rsidRDefault="00443B4F"/>
    <w:p w14:paraId="4EF73F7E" w14:textId="77777777" w:rsidR="00443B4F" w:rsidRDefault="0012314E">
      <w:r>
        <w:rPr>
          <w:b/>
        </w:rPr>
        <w:t>9</w:t>
      </w:r>
      <w:r w:rsidR="00623EA4">
        <w:rPr>
          <w:b/>
        </w:rPr>
        <w:t>. Aikataulu</w:t>
      </w:r>
      <w:r w:rsidR="00A0320F">
        <w:rPr>
          <w:b/>
        </w:rPr>
        <w:t xml:space="preserve"> ja prosessimalli</w:t>
      </w:r>
    </w:p>
    <w:p w14:paraId="7E4BA2BB" w14:textId="77777777" w:rsidR="00443B4F" w:rsidRDefault="00E74879">
      <w:r>
        <w:t>Puumala</w:t>
      </w:r>
      <w:r w:rsidR="00623EA4">
        <w:t xml:space="preserve"> </w:t>
      </w:r>
      <w:r>
        <w:t>totesi</w:t>
      </w:r>
      <w:r w:rsidR="00623EA4">
        <w:t>, että projektiryhmän jäsenet pyrkivät sa</w:t>
      </w:r>
      <w:r w:rsidR="00C01035">
        <w:t>a</w:t>
      </w:r>
      <w:r w:rsidR="00623EA4">
        <w:t xml:space="preserve">maan sovelluksen valmiiksi mahdollisimman nopeasti, </w:t>
      </w:r>
      <w:r>
        <w:t>sillä osalla ryhmän jäsenistä alkaa kesätyöt ja muut velvoitteet kesäkuun alusta. Puumala</w:t>
      </w:r>
      <w:r w:rsidR="00623EA4">
        <w:t xml:space="preserve"> ehdotti </w:t>
      </w:r>
      <w:r w:rsidR="00106052">
        <w:t xml:space="preserve">projektin päättymisen </w:t>
      </w:r>
      <w:r w:rsidR="00623EA4">
        <w:t xml:space="preserve">takarajaksi toukokuun loppua. </w:t>
      </w:r>
    </w:p>
    <w:p w14:paraId="36AED798" w14:textId="77777777" w:rsidR="0012314E" w:rsidRDefault="0012314E"/>
    <w:p w14:paraId="6C91BF34" w14:textId="77777777" w:rsidR="0012314E" w:rsidRDefault="0012314E">
      <w:r>
        <w:t>Santanen ehdotti prosessimalliksi ketterää menetelmää. Projektiryhmä jäi miettimään asiaa.</w:t>
      </w:r>
    </w:p>
    <w:p w14:paraId="2E6117B1" w14:textId="77777777" w:rsidR="00443B4F" w:rsidRDefault="00443B4F"/>
    <w:p w14:paraId="5DD6A70F" w14:textId="77777777" w:rsidR="00443B4F" w:rsidRDefault="00623EA4">
      <w:r>
        <w:rPr>
          <w:b/>
        </w:rPr>
        <w:t>Päätökset</w:t>
      </w:r>
    </w:p>
    <w:p w14:paraId="0ED3C86A" w14:textId="77777777" w:rsidR="00443B4F" w:rsidRDefault="00623EA4">
      <w:pPr>
        <w:numPr>
          <w:ilvl w:val="0"/>
          <w:numId w:val="10"/>
        </w:numPr>
        <w:ind w:hanging="360"/>
        <w:contextualSpacing/>
      </w:pPr>
      <w:r>
        <w:t xml:space="preserve">Projektin päättymisen tavoitepisteeksi asetettiin toukokuun </w:t>
      </w:r>
      <w:r w:rsidR="00E74879">
        <w:t>loppu</w:t>
      </w:r>
      <w:r>
        <w:t>.</w:t>
      </w:r>
    </w:p>
    <w:p w14:paraId="6DBC3570" w14:textId="77777777" w:rsidR="0012314E" w:rsidRDefault="0012314E" w:rsidP="0012314E">
      <w:pPr>
        <w:contextualSpacing/>
      </w:pPr>
    </w:p>
    <w:p w14:paraId="685B0CF6" w14:textId="77777777" w:rsidR="0012314E" w:rsidRDefault="0012314E" w:rsidP="0012314E">
      <w:pPr>
        <w:contextualSpacing/>
      </w:pPr>
    </w:p>
    <w:p w14:paraId="080D1C34" w14:textId="77777777" w:rsidR="0012314E" w:rsidRDefault="0012314E" w:rsidP="0012314E">
      <w:pPr>
        <w:rPr>
          <w:b/>
        </w:rPr>
      </w:pPr>
      <w:r>
        <w:rPr>
          <w:b/>
        </w:rPr>
        <w:t>10. Sopimukset, lisenssit ja projektimaksu</w:t>
      </w:r>
    </w:p>
    <w:p w14:paraId="79FF9A67" w14:textId="77777777" w:rsidR="00443B4F" w:rsidRDefault="0012314E">
      <w:r>
        <w:t>Puumala tiedusteli, miten sopimukset, lisenssit ja projektimaksu sovitaan. Santanen vastasi, että projekti laskutetaan projektin valmistuttua. Santanen jakoi myös Moveatis-projektin lisenssisopimuksen, johon projektin jäsenet tutustuvat. Sopimukseen palataan seuraavassa palaverissa.</w:t>
      </w:r>
    </w:p>
    <w:p w14:paraId="5DD3655D" w14:textId="77777777" w:rsidR="00443B4F" w:rsidRDefault="00443B4F"/>
    <w:p w14:paraId="11E49C0C" w14:textId="77777777" w:rsidR="00443B4F" w:rsidRDefault="00623EA4">
      <w:r>
        <w:rPr>
          <w:b/>
        </w:rPr>
        <w:t xml:space="preserve">11. </w:t>
      </w:r>
      <w:r w:rsidR="0012314E">
        <w:rPr>
          <w:b/>
        </w:rPr>
        <w:t>Käytänteet</w:t>
      </w:r>
    </w:p>
    <w:p w14:paraId="0A43241F" w14:textId="77777777" w:rsidR="00443B4F" w:rsidRDefault="00A25695">
      <w:r>
        <w:t xml:space="preserve">Käytänteistä sovitaan seuraavassa palaverissa. </w:t>
      </w:r>
    </w:p>
    <w:p w14:paraId="4CCD6FBC" w14:textId="77777777" w:rsidR="00443B4F" w:rsidRDefault="00443B4F"/>
    <w:p w14:paraId="00445B2A" w14:textId="77777777" w:rsidR="0012314E" w:rsidRPr="00827BF1" w:rsidRDefault="0012314E">
      <w:pPr>
        <w:rPr>
          <w:b/>
        </w:rPr>
      </w:pPr>
      <w:r w:rsidRPr="0012314E">
        <w:rPr>
          <w:b/>
        </w:rPr>
        <w:t>12. Projektin nimi ja tilat sekä jäsenten yhteystiedot</w:t>
      </w:r>
    </w:p>
    <w:p w14:paraId="596A01E5" w14:textId="77777777" w:rsidR="00D61D5B" w:rsidRDefault="0012314E">
      <w:r>
        <w:t xml:space="preserve">Puumala kertoi projektiryhmän miettineen projektin nimeksi </w:t>
      </w:r>
      <w:proofErr w:type="spellStart"/>
      <w:r w:rsidRPr="00106052">
        <w:rPr>
          <w:color w:val="auto"/>
        </w:rPr>
        <w:t>Moveo</w:t>
      </w:r>
      <w:r w:rsidR="00106052" w:rsidRPr="00106052">
        <w:rPr>
          <w:color w:val="auto"/>
        </w:rPr>
        <w:t>ta</w:t>
      </w:r>
      <w:proofErr w:type="spellEnd"/>
      <w:r w:rsidR="00106052" w:rsidRPr="00106052">
        <w:rPr>
          <w:color w:val="auto"/>
        </w:rPr>
        <w:t xml:space="preserve">. </w:t>
      </w:r>
      <w:r>
        <w:t xml:space="preserve">Tämä sopi kaikille palaveriin osallistuville. </w:t>
      </w:r>
    </w:p>
    <w:p w14:paraId="52D78B67" w14:textId="77777777" w:rsidR="00106052" w:rsidRDefault="00106052"/>
    <w:p w14:paraId="320BD525" w14:textId="77777777" w:rsidR="0012314E" w:rsidRDefault="0012314E">
      <w:r>
        <w:t xml:space="preserve">Jäsenten nimet ja yhteystiedot pitivät paikkansa. </w:t>
      </w:r>
      <w:r w:rsidR="00D61D5B">
        <w:t>Santanen mietti, tarvitseeko projektiryhmä työhuoneeseen puhelimen, mutta projektiryhmän jäsenet eivät pitäneet sitä tarpeellisena.</w:t>
      </w:r>
      <w:r w:rsidR="00106052">
        <w:t xml:space="preserve"> Santanen lupasi perustaa projektille kaksi sähköpostilistaa.</w:t>
      </w:r>
    </w:p>
    <w:p w14:paraId="0AFCC768" w14:textId="77777777" w:rsidR="00106052" w:rsidRDefault="00106052"/>
    <w:p w14:paraId="1E7AA7E4" w14:textId="77777777" w:rsidR="00106052" w:rsidRPr="00106052" w:rsidRDefault="00106052">
      <w:pPr>
        <w:rPr>
          <w:b/>
        </w:rPr>
      </w:pPr>
      <w:r w:rsidRPr="00106052">
        <w:rPr>
          <w:b/>
        </w:rPr>
        <w:t>Päätökset</w:t>
      </w:r>
    </w:p>
    <w:p w14:paraId="628797C3" w14:textId="77777777" w:rsidR="00FC7780" w:rsidRDefault="00106052" w:rsidP="00FC7780">
      <w:pPr>
        <w:pStyle w:val="Luettelokappale"/>
        <w:numPr>
          <w:ilvl w:val="0"/>
          <w:numId w:val="10"/>
        </w:numPr>
      </w:pPr>
      <w:r>
        <w:t xml:space="preserve">Projektin </w:t>
      </w:r>
      <w:r w:rsidR="00DE112B">
        <w:t xml:space="preserve">nimeksi hyväksyttiin </w:t>
      </w:r>
      <w:proofErr w:type="spellStart"/>
      <w:r w:rsidR="00DE112B">
        <w:t>Moveo</w:t>
      </w:r>
      <w:proofErr w:type="spellEnd"/>
      <w:r w:rsidR="00DE112B">
        <w:t xml:space="preserve">. </w:t>
      </w:r>
      <w:r>
        <w:t xml:space="preserve"> </w:t>
      </w:r>
    </w:p>
    <w:p w14:paraId="06D60E0D" w14:textId="77777777" w:rsidR="006D7ECC" w:rsidRDefault="006D7ECC">
      <w:pPr>
        <w:rPr>
          <w:b/>
        </w:rPr>
      </w:pPr>
      <w:r>
        <w:rPr>
          <w:b/>
        </w:rPr>
        <w:br w:type="page"/>
      </w:r>
    </w:p>
    <w:p w14:paraId="5CE5C603" w14:textId="77777777" w:rsidR="0012314E" w:rsidRDefault="0012314E">
      <w:pPr>
        <w:rPr>
          <w:b/>
        </w:rPr>
      </w:pPr>
      <w:r w:rsidRPr="0012314E">
        <w:rPr>
          <w:b/>
        </w:rPr>
        <w:lastRenderedPageBreak/>
        <w:t>13. Projektipäällikön ja varapäällikön valinta</w:t>
      </w:r>
    </w:p>
    <w:p w14:paraId="75EA5141" w14:textId="77777777" w:rsidR="0012314E" w:rsidRDefault="006D7ECC">
      <w:r>
        <w:t>Puumala ehdott</w:t>
      </w:r>
      <w:r w:rsidR="0012314E">
        <w:t>i</w:t>
      </w:r>
      <w:r>
        <w:t>, että</w:t>
      </w:r>
      <w:r w:rsidR="0012314E">
        <w:t xml:space="preserve"> projektipäälliköksi</w:t>
      </w:r>
      <w:r>
        <w:t xml:space="preserve"> tulee Karoliina Lappalainen</w:t>
      </w:r>
      <w:r w:rsidR="0012314E">
        <w:t xml:space="preserve"> </w:t>
      </w:r>
      <w:r>
        <w:t>ja varapäälliköksi Petra Puumal</w:t>
      </w:r>
      <w:r w:rsidR="0012314E">
        <w:t xml:space="preserve">a. Tämä sopi kaikille. </w:t>
      </w:r>
    </w:p>
    <w:p w14:paraId="393C2798" w14:textId="77777777" w:rsidR="00FC7780" w:rsidRDefault="00FC7780"/>
    <w:p w14:paraId="53C7CB28" w14:textId="77777777" w:rsidR="00FC7780" w:rsidRDefault="00FC7780">
      <w:pPr>
        <w:rPr>
          <w:b/>
        </w:rPr>
      </w:pPr>
      <w:r>
        <w:rPr>
          <w:b/>
        </w:rPr>
        <w:t>Päätökset</w:t>
      </w:r>
    </w:p>
    <w:p w14:paraId="32C9AEAD" w14:textId="77777777" w:rsidR="00FC7780" w:rsidRDefault="00FC7780" w:rsidP="00FC7780">
      <w:pPr>
        <w:pStyle w:val="Luettelokappale"/>
        <w:numPr>
          <w:ilvl w:val="0"/>
          <w:numId w:val="10"/>
        </w:numPr>
      </w:pPr>
      <w:r>
        <w:t xml:space="preserve">Karoliina Lappalainen </w:t>
      </w:r>
      <w:r w:rsidR="00DE112B">
        <w:t>valittiin</w:t>
      </w:r>
      <w:r>
        <w:t xml:space="preserve"> projektipäälli</w:t>
      </w:r>
      <w:r w:rsidR="00DE112B">
        <w:t>köksi.</w:t>
      </w:r>
    </w:p>
    <w:p w14:paraId="7E3EE0F6" w14:textId="77777777" w:rsidR="00FC7780" w:rsidRPr="00FC7780" w:rsidRDefault="00FC7780" w:rsidP="00FC7780">
      <w:pPr>
        <w:pStyle w:val="Luettelokappale"/>
        <w:numPr>
          <w:ilvl w:val="0"/>
          <w:numId w:val="10"/>
        </w:numPr>
      </w:pPr>
      <w:r>
        <w:t xml:space="preserve">Petra Puumala </w:t>
      </w:r>
      <w:r w:rsidR="00DE112B">
        <w:t>valittiin</w:t>
      </w:r>
      <w:r>
        <w:t xml:space="preserve"> varaprojektipäällik</w:t>
      </w:r>
      <w:r w:rsidR="00DE112B">
        <w:t xml:space="preserve">öksi. </w:t>
      </w:r>
    </w:p>
    <w:p w14:paraId="4D492D76" w14:textId="77777777" w:rsidR="0012314E" w:rsidRDefault="0012314E">
      <w:pPr>
        <w:rPr>
          <w:b/>
        </w:rPr>
      </w:pPr>
    </w:p>
    <w:p w14:paraId="0B61D785" w14:textId="77777777" w:rsidR="00443B4F" w:rsidRDefault="000E2A19">
      <w:r>
        <w:rPr>
          <w:b/>
        </w:rPr>
        <w:t>14</w:t>
      </w:r>
      <w:r w:rsidR="00623EA4">
        <w:rPr>
          <w:b/>
        </w:rPr>
        <w:t xml:space="preserve">. Muut </w:t>
      </w:r>
      <w:r w:rsidR="00D61D5B">
        <w:rPr>
          <w:b/>
        </w:rPr>
        <w:t>esille tulevat asiat</w:t>
      </w:r>
    </w:p>
    <w:p w14:paraId="4395C004" w14:textId="77777777" w:rsidR="00443B4F" w:rsidRDefault="000E2A19">
      <w:r>
        <w:t>Lyyra toi esille, että projektiryhmän tulee tehdä lisäosa sekä suomeksi</w:t>
      </w:r>
      <w:r w:rsidR="00FC7780">
        <w:t xml:space="preserve"> </w:t>
      </w:r>
      <w:r>
        <w:t xml:space="preserve">että englanniksi.  </w:t>
      </w:r>
    </w:p>
    <w:p w14:paraId="62F423DB" w14:textId="77777777" w:rsidR="000E2A19" w:rsidRDefault="000E2A19"/>
    <w:p w14:paraId="4B10708F" w14:textId="77777777" w:rsidR="000E2A19" w:rsidRDefault="000E2A19">
      <w:pPr>
        <w:rPr>
          <w:b/>
        </w:rPr>
      </w:pPr>
      <w:r w:rsidRPr="000E2A19">
        <w:rPr>
          <w:b/>
        </w:rPr>
        <w:t>15. Läsnäolijoille sovitut toimenpiteet</w:t>
      </w:r>
    </w:p>
    <w:p w14:paraId="50BAFC49" w14:textId="77777777" w:rsidR="003F78BA" w:rsidRDefault="00557C2B">
      <w:r>
        <w:t xml:space="preserve">Läsnäolijoille sovittiin seuraavat toimenpiteet. </w:t>
      </w:r>
    </w:p>
    <w:p w14:paraId="306D4A4C" w14:textId="77777777" w:rsidR="00557C2B" w:rsidRDefault="00557C2B"/>
    <w:p w14:paraId="6BC80DEA" w14:textId="77777777" w:rsidR="00FC7780" w:rsidRDefault="00FC7780">
      <w:r>
        <w:t xml:space="preserve">Pilvikki </w:t>
      </w:r>
      <w:proofErr w:type="spellStart"/>
      <w:r>
        <w:t>Heikinaro</w:t>
      </w:r>
      <w:proofErr w:type="spellEnd"/>
      <w:r>
        <w:t xml:space="preserve">-Johansson </w:t>
      </w:r>
    </w:p>
    <w:p w14:paraId="74CAAEB5" w14:textId="77777777" w:rsidR="00FC7780" w:rsidRDefault="00FC7780" w:rsidP="00FC7780">
      <w:pPr>
        <w:pStyle w:val="Luettelokappale"/>
        <w:numPr>
          <w:ilvl w:val="0"/>
          <w:numId w:val="10"/>
        </w:numPr>
      </w:pPr>
      <w:r>
        <w:t>Toimittaa projektin jäsenille kohdassa 5 esitetyn esitysgrafiikan.</w:t>
      </w:r>
    </w:p>
    <w:p w14:paraId="1E9D5AC1" w14:textId="77777777" w:rsidR="00557C2B" w:rsidRDefault="00557C2B">
      <w:r>
        <w:t>Nelli Lyyra:</w:t>
      </w:r>
    </w:p>
    <w:p w14:paraId="15AF617A" w14:textId="77777777" w:rsidR="00557C2B" w:rsidRDefault="00DE112B" w:rsidP="00557C2B">
      <w:pPr>
        <w:pStyle w:val="Luettelokappale"/>
        <w:numPr>
          <w:ilvl w:val="0"/>
          <w:numId w:val="10"/>
        </w:numPr>
      </w:pPr>
      <w:r>
        <w:t>Hankkii r</w:t>
      </w:r>
      <w:r w:rsidR="00557C2B">
        <w:t xml:space="preserve">yhmän jäsenille oikeudet </w:t>
      </w:r>
      <w:proofErr w:type="spellStart"/>
      <w:r w:rsidR="00557C2B">
        <w:t>Moveatikseen</w:t>
      </w:r>
      <w:proofErr w:type="spellEnd"/>
      <w:r w:rsidR="00557C2B">
        <w:t>.</w:t>
      </w:r>
    </w:p>
    <w:p w14:paraId="043B441D" w14:textId="77777777" w:rsidR="00557C2B" w:rsidRDefault="00557C2B" w:rsidP="00557C2B">
      <w:r>
        <w:t>Santanen Jukka-Pekka</w:t>
      </w:r>
    </w:p>
    <w:p w14:paraId="70B0C840" w14:textId="77777777" w:rsidR="00557C2B" w:rsidRDefault="00DE112B" w:rsidP="00557C2B">
      <w:pPr>
        <w:pStyle w:val="Luettelokappale"/>
        <w:numPr>
          <w:ilvl w:val="0"/>
          <w:numId w:val="10"/>
        </w:numPr>
      </w:pPr>
      <w:r>
        <w:t>Perustaa s</w:t>
      </w:r>
      <w:r w:rsidR="00557C2B">
        <w:t>ähköpostilista</w:t>
      </w:r>
      <w:r>
        <w:t>n</w:t>
      </w:r>
      <w:r w:rsidR="00557C2B">
        <w:t xml:space="preserve"> </w:t>
      </w:r>
      <w:proofErr w:type="spellStart"/>
      <w:r w:rsidR="00557C2B">
        <w:t>Moveo</w:t>
      </w:r>
      <w:proofErr w:type="spellEnd"/>
      <w:r w:rsidR="00557C2B">
        <w:t>-projektille</w:t>
      </w:r>
      <w:r>
        <w:t>.</w:t>
      </w:r>
    </w:p>
    <w:p w14:paraId="48FF3689" w14:textId="77777777" w:rsidR="009904C7" w:rsidRDefault="009904C7" w:rsidP="009904C7">
      <w:pPr>
        <w:numPr>
          <w:ilvl w:val="0"/>
          <w:numId w:val="10"/>
        </w:numPr>
        <w:ind w:left="1440" w:hanging="360"/>
        <w:contextualSpacing/>
      </w:pPr>
      <w:r>
        <w:t xml:space="preserve">Santanen yrittää saada Moveatis-projektin kehittäjän </w:t>
      </w:r>
      <w:proofErr w:type="spellStart"/>
      <w:r>
        <w:t>Moveo</w:t>
      </w:r>
      <w:proofErr w:type="spellEnd"/>
      <w:r>
        <w:t>-projektin ohjaajaksi.</w:t>
      </w:r>
    </w:p>
    <w:p w14:paraId="01DC0635" w14:textId="77777777" w:rsidR="00557C2B" w:rsidRDefault="00557C2B" w:rsidP="00557C2B">
      <w:r>
        <w:t>Projektiryhmä</w:t>
      </w:r>
    </w:p>
    <w:p w14:paraId="70E6C9F6" w14:textId="77777777" w:rsidR="00557C2B" w:rsidRDefault="00DE112B" w:rsidP="00557C2B">
      <w:pPr>
        <w:pStyle w:val="Luettelokappale"/>
        <w:numPr>
          <w:ilvl w:val="0"/>
          <w:numId w:val="10"/>
        </w:numPr>
      </w:pPr>
      <w:r>
        <w:t>Laittaa m</w:t>
      </w:r>
      <w:r w:rsidR="00557C2B">
        <w:t>oniviestimeen sähköposti</w:t>
      </w:r>
      <w:r>
        <w:t>n</w:t>
      </w:r>
      <w:r w:rsidR="00557C2B">
        <w:t xml:space="preserve"> videon liittämisestä </w:t>
      </w:r>
      <w:proofErr w:type="spellStart"/>
      <w:r w:rsidR="00557C2B">
        <w:t>Moveatikseen</w:t>
      </w:r>
      <w:proofErr w:type="spellEnd"/>
    </w:p>
    <w:p w14:paraId="60DED0BD" w14:textId="77777777" w:rsidR="00557C2B" w:rsidRDefault="00557C2B" w:rsidP="00557C2B">
      <w:pPr>
        <w:pStyle w:val="Luettelokappale"/>
        <w:numPr>
          <w:ilvl w:val="0"/>
          <w:numId w:val="10"/>
        </w:numPr>
      </w:pPr>
      <w:r>
        <w:t>Käyttöliittymän alustava suunnittelu</w:t>
      </w:r>
      <w:r w:rsidR="00DE112B">
        <w:t>.</w:t>
      </w:r>
    </w:p>
    <w:p w14:paraId="5EFAC27E" w14:textId="77777777" w:rsidR="00FC7780" w:rsidRPr="003F78BA" w:rsidRDefault="00FC7780" w:rsidP="00FC7780">
      <w:pPr>
        <w:pStyle w:val="Luettelokappale"/>
        <w:numPr>
          <w:ilvl w:val="0"/>
          <w:numId w:val="10"/>
        </w:numPr>
        <w:ind w:left="1440" w:hanging="360"/>
      </w:pPr>
      <w:r>
        <w:t xml:space="preserve">Lisenssisitoumukseen tutustuminen ja projektin lisenssisitoumusluonnoksen laatiminen seuraavaan palaveriin. </w:t>
      </w:r>
    </w:p>
    <w:p w14:paraId="550441D3" w14:textId="77777777" w:rsidR="00443B4F" w:rsidRDefault="00443B4F"/>
    <w:p w14:paraId="1F5E24A1" w14:textId="77777777" w:rsidR="00443B4F" w:rsidRDefault="003F78BA">
      <w:r>
        <w:rPr>
          <w:b/>
        </w:rPr>
        <w:t>16</w:t>
      </w:r>
      <w:r w:rsidR="00623EA4">
        <w:rPr>
          <w:b/>
        </w:rPr>
        <w:t xml:space="preserve">. </w:t>
      </w:r>
      <w:r>
        <w:rPr>
          <w:b/>
        </w:rPr>
        <w:t>Seuraavan palaverin aika ja paikka</w:t>
      </w:r>
    </w:p>
    <w:p w14:paraId="79AFFA51" w14:textId="77777777" w:rsidR="00443B4F" w:rsidRDefault="003F78BA">
      <w:r>
        <w:t xml:space="preserve">Santanen ehdotti, että </w:t>
      </w:r>
      <w:proofErr w:type="spellStart"/>
      <w:r>
        <w:t>Moveo</w:t>
      </w:r>
      <w:proofErr w:type="spellEnd"/>
      <w:r>
        <w:t>-projekti tapaisi alkuun kerran viikossa.</w:t>
      </w:r>
      <w:r w:rsidR="00623EA4">
        <w:t xml:space="preserve"> </w:t>
      </w:r>
      <w:r>
        <w:t>Seuraava palaveri sovittiin maanantaille 11.2.2019 klo 14.15. Lappalainen</w:t>
      </w:r>
      <w:r w:rsidR="00623EA4">
        <w:t xml:space="preserve"> varaa </w:t>
      </w:r>
      <w:proofErr w:type="spellStart"/>
      <w:r w:rsidR="00623EA4">
        <w:t>Agoralta</w:t>
      </w:r>
      <w:proofErr w:type="spellEnd"/>
      <w:r w:rsidR="00623EA4">
        <w:t xml:space="preserve"> </w:t>
      </w:r>
      <w:r>
        <w:t xml:space="preserve">kokoushuoneen C418.1. </w:t>
      </w:r>
    </w:p>
    <w:p w14:paraId="6F2300B7" w14:textId="77777777" w:rsidR="00443B4F" w:rsidRDefault="00443B4F"/>
    <w:p w14:paraId="2CDF6019" w14:textId="77777777" w:rsidR="00443B4F" w:rsidRDefault="00623EA4">
      <w:r>
        <w:rPr>
          <w:b/>
        </w:rPr>
        <w:t>Päätökset</w:t>
      </w:r>
    </w:p>
    <w:p w14:paraId="10765D0D" w14:textId="77777777" w:rsidR="00443B4F" w:rsidRDefault="00623EA4" w:rsidP="00557C2B">
      <w:pPr>
        <w:numPr>
          <w:ilvl w:val="0"/>
          <w:numId w:val="3"/>
        </w:numPr>
        <w:ind w:hanging="360"/>
        <w:contextualSpacing/>
      </w:pPr>
      <w:r>
        <w:t xml:space="preserve">Seuraava </w:t>
      </w:r>
      <w:r w:rsidR="003F78BA">
        <w:t>palaveri</w:t>
      </w:r>
      <w:r>
        <w:t xml:space="preserve"> pidetään </w:t>
      </w:r>
      <w:r w:rsidR="003F78BA">
        <w:t>maanantaina</w:t>
      </w:r>
      <w:r>
        <w:t xml:space="preserve"> </w:t>
      </w:r>
      <w:r w:rsidR="003F78BA">
        <w:t>11.2.2019 klo 14.15 kokoushuoneessa C418.1</w:t>
      </w:r>
      <w:r>
        <w:t>.</w:t>
      </w:r>
    </w:p>
    <w:p w14:paraId="27DC7784" w14:textId="77777777" w:rsidR="00557C2B" w:rsidRDefault="00557C2B" w:rsidP="00557C2B">
      <w:pPr>
        <w:ind w:left="720"/>
        <w:contextualSpacing/>
      </w:pPr>
    </w:p>
    <w:p w14:paraId="4FE1DAD8" w14:textId="77777777" w:rsidR="00443B4F" w:rsidRDefault="00557C2B">
      <w:r>
        <w:rPr>
          <w:b/>
        </w:rPr>
        <w:t>17</w:t>
      </w:r>
      <w:r w:rsidR="00623EA4">
        <w:rPr>
          <w:b/>
        </w:rPr>
        <w:t>. Kokouksen päättäminen</w:t>
      </w:r>
    </w:p>
    <w:p w14:paraId="26956CC8" w14:textId="77777777" w:rsidR="00443B4F" w:rsidRDefault="00623EA4">
      <w:r>
        <w:t>Puheenjohtaja päätti palaverin.</w:t>
      </w:r>
    </w:p>
    <w:p w14:paraId="4D7B061A" w14:textId="77777777" w:rsidR="00443B4F" w:rsidRDefault="00443B4F"/>
    <w:p w14:paraId="03A5FE4C" w14:textId="77777777" w:rsidR="00443B4F" w:rsidRDefault="00623EA4">
      <w:r>
        <w:rPr>
          <w:b/>
        </w:rPr>
        <w:t>Käsitellyt ja jaetut materiaalit</w:t>
      </w:r>
    </w:p>
    <w:p w14:paraId="12195DD6" w14:textId="77777777" w:rsidR="00443B4F" w:rsidRDefault="00623EA4">
      <w:r>
        <w:t xml:space="preserve">Santanen jakoi tilaajan edustajille paperilla projektiorganisaation jäsenten sähköpostiosoitteet ja puhelinnumerot. Palaverin osallistujille Santanen jakoi paperilla </w:t>
      </w:r>
      <w:r w:rsidR="00557C2B">
        <w:t>Moveatis-sovellusprojektin käyttämän</w:t>
      </w:r>
      <w:r>
        <w:t xml:space="preserve"> </w:t>
      </w:r>
      <w:r w:rsidR="00DE112B">
        <w:t>lisenssisitoumuksen</w:t>
      </w:r>
      <w:r>
        <w:t xml:space="preserve"> </w:t>
      </w:r>
      <w:r w:rsidR="00557C2B">
        <w:t>mallina</w:t>
      </w:r>
      <w:r>
        <w:t xml:space="preserve"> </w:t>
      </w:r>
      <w:r w:rsidR="00DE112B">
        <w:t>lisenssisitoumuksesta.</w:t>
      </w:r>
      <w:r>
        <w:t xml:space="preserve"> Tilaajan edustaja antoi projektiryhmän </w:t>
      </w:r>
      <w:r w:rsidR="00557C2B">
        <w:t xml:space="preserve">käyttöön kirjallisen version vanhasta analysointilomakkeesta. </w:t>
      </w:r>
      <w:r w:rsidR="00DE112B">
        <w:t xml:space="preserve">Tilaajan edustaja esitteli myös tuettavaa toimintaa ja nykyisiä toimintatapoja esitysgrafiikan, Moveatis-sovelluksen ja </w:t>
      </w:r>
      <w:proofErr w:type="spellStart"/>
      <w:r w:rsidR="00DE112B">
        <w:t>Pedanetin</w:t>
      </w:r>
      <w:proofErr w:type="spellEnd"/>
      <w:r w:rsidR="00DE112B">
        <w:t xml:space="preserve"> avulla. </w:t>
      </w:r>
    </w:p>
    <w:sectPr w:rsidR="00443B4F">
      <w:headerReference w:type="default" r:id="rId7"/>
      <w:footerReference w:type="default" r:id="rId8"/>
      <w:pgSz w:w="11909" w:h="16834"/>
      <w:pgMar w:top="1440" w:right="1440" w:bottom="1440" w:left="141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D726A" w14:textId="77777777" w:rsidR="00263627" w:rsidRDefault="00623EA4">
      <w:pPr>
        <w:spacing w:line="240" w:lineRule="auto"/>
      </w:pPr>
      <w:r>
        <w:separator/>
      </w:r>
    </w:p>
  </w:endnote>
  <w:endnote w:type="continuationSeparator" w:id="0">
    <w:p w14:paraId="4831938C" w14:textId="77777777" w:rsidR="00263627" w:rsidRDefault="00623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C8C5" w14:textId="58C4AE85" w:rsidR="00443B4F" w:rsidRDefault="00623EA4">
    <w:pPr>
      <w:jc w:val="center"/>
    </w:pPr>
    <w:r>
      <w:fldChar w:fldCharType="begin"/>
    </w:r>
    <w:r>
      <w:instrText>PAGE</w:instrText>
    </w:r>
    <w:r>
      <w:fldChar w:fldCharType="separate"/>
    </w:r>
    <w:r w:rsidR="0073607D">
      <w:rPr>
        <w:noProof/>
      </w:rPr>
      <w:t>5</w:t>
    </w:r>
    <w:r>
      <w:fldChar w:fldCharType="end"/>
    </w:r>
    <w:r>
      <w:t xml:space="preserve"> / </w:t>
    </w:r>
    <w:r>
      <w:fldChar w:fldCharType="begin"/>
    </w:r>
    <w:r>
      <w:instrText>NUMPAGES</w:instrText>
    </w:r>
    <w:r>
      <w:fldChar w:fldCharType="separate"/>
    </w:r>
    <w:r w:rsidR="0073607D">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CD9B" w14:textId="77777777" w:rsidR="00263627" w:rsidRDefault="00623EA4">
      <w:pPr>
        <w:spacing w:line="240" w:lineRule="auto"/>
      </w:pPr>
      <w:r>
        <w:separator/>
      </w:r>
    </w:p>
  </w:footnote>
  <w:footnote w:type="continuationSeparator" w:id="0">
    <w:p w14:paraId="7CA9FAB8" w14:textId="77777777" w:rsidR="00263627" w:rsidRDefault="00623E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7730" w14:textId="77777777" w:rsidR="00443B4F" w:rsidRDefault="00F64926">
    <w:r>
      <w:t>Pöytäkirja</w:t>
    </w:r>
    <w:r>
      <w:tab/>
    </w:r>
    <w:r>
      <w:tab/>
    </w:r>
    <w:r>
      <w:tab/>
    </w:r>
    <w:proofErr w:type="spellStart"/>
    <w:r>
      <w:t>Moveo</w:t>
    </w:r>
    <w:proofErr w:type="spellEnd"/>
    <w:r>
      <w:t>-projekti 1.</w:t>
    </w:r>
    <w:r w:rsidR="00827BF1">
      <w:t xml:space="preserve"> </w:t>
    </w:r>
    <w:r>
      <w:t>palaveri</w:t>
    </w:r>
    <w:r>
      <w:tab/>
    </w:r>
    <w:r>
      <w:tab/>
    </w:r>
    <w:r>
      <w:tab/>
    </w:r>
    <w:r>
      <w:tab/>
    </w:r>
    <w:r w:rsidR="0007239B">
      <w:t>4</w:t>
    </w:r>
    <w:r w:rsidR="00623EA4">
      <w:t>.2.20</w:t>
    </w:r>
    <w: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410"/>
    <w:multiLevelType w:val="multilevel"/>
    <w:tmpl w:val="5E22A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2D1E99"/>
    <w:multiLevelType w:val="multilevel"/>
    <w:tmpl w:val="03540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743101"/>
    <w:multiLevelType w:val="multilevel"/>
    <w:tmpl w:val="71264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A78340E"/>
    <w:multiLevelType w:val="multilevel"/>
    <w:tmpl w:val="8A348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D3E015B"/>
    <w:multiLevelType w:val="multilevel"/>
    <w:tmpl w:val="59A8D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D9C24E8"/>
    <w:multiLevelType w:val="multilevel"/>
    <w:tmpl w:val="1A58F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FB632D"/>
    <w:multiLevelType w:val="multilevel"/>
    <w:tmpl w:val="01428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D6228F3"/>
    <w:multiLevelType w:val="multilevel"/>
    <w:tmpl w:val="4630EA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3E36CDD"/>
    <w:multiLevelType w:val="multilevel"/>
    <w:tmpl w:val="74CC4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6A96858"/>
    <w:multiLevelType w:val="multilevel"/>
    <w:tmpl w:val="A0AA2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95E1708"/>
    <w:multiLevelType w:val="multilevel"/>
    <w:tmpl w:val="A25C4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DDE324B"/>
    <w:multiLevelType w:val="multilevel"/>
    <w:tmpl w:val="47224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54539B6"/>
    <w:multiLevelType w:val="multilevel"/>
    <w:tmpl w:val="52DE9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81F0CB2"/>
    <w:multiLevelType w:val="multilevel"/>
    <w:tmpl w:val="7160D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E7A6424"/>
    <w:multiLevelType w:val="multilevel"/>
    <w:tmpl w:val="240C3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4"/>
  </w:num>
  <w:num w:numId="3">
    <w:abstractNumId w:val="7"/>
  </w:num>
  <w:num w:numId="4">
    <w:abstractNumId w:val="0"/>
  </w:num>
  <w:num w:numId="5">
    <w:abstractNumId w:val="2"/>
  </w:num>
  <w:num w:numId="6">
    <w:abstractNumId w:val="13"/>
  </w:num>
  <w:num w:numId="7">
    <w:abstractNumId w:val="5"/>
  </w:num>
  <w:num w:numId="8">
    <w:abstractNumId w:val="3"/>
  </w:num>
  <w:num w:numId="9">
    <w:abstractNumId w:val="4"/>
  </w:num>
  <w:num w:numId="10">
    <w:abstractNumId w:val="6"/>
  </w:num>
  <w:num w:numId="11">
    <w:abstractNumId w:val="12"/>
  </w:num>
  <w:num w:numId="12">
    <w:abstractNumId w:val="1"/>
  </w:num>
  <w:num w:numId="13">
    <w:abstractNumId w:val="9"/>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4F"/>
    <w:rsid w:val="00025359"/>
    <w:rsid w:val="000631D3"/>
    <w:rsid w:val="0007239B"/>
    <w:rsid w:val="00097EC1"/>
    <w:rsid w:val="000E2A19"/>
    <w:rsid w:val="00106052"/>
    <w:rsid w:val="00115F78"/>
    <w:rsid w:val="0012314E"/>
    <w:rsid w:val="00124EE4"/>
    <w:rsid w:val="00152E1E"/>
    <w:rsid w:val="00182FE0"/>
    <w:rsid w:val="001A1BFF"/>
    <w:rsid w:val="00245986"/>
    <w:rsid w:val="00253E62"/>
    <w:rsid w:val="00263627"/>
    <w:rsid w:val="00272CE7"/>
    <w:rsid w:val="002874E7"/>
    <w:rsid w:val="003164DE"/>
    <w:rsid w:val="00346081"/>
    <w:rsid w:val="00373D8A"/>
    <w:rsid w:val="003A54C6"/>
    <w:rsid w:val="003F78BA"/>
    <w:rsid w:val="00443B4F"/>
    <w:rsid w:val="00483B98"/>
    <w:rsid w:val="004863FE"/>
    <w:rsid w:val="004A15AC"/>
    <w:rsid w:val="004F5946"/>
    <w:rsid w:val="00526EB2"/>
    <w:rsid w:val="00557C2B"/>
    <w:rsid w:val="005B2DD3"/>
    <w:rsid w:val="005D235D"/>
    <w:rsid w:val="00623368"/>
    <w:rsid w:val="00623EA4"/>
    <w:rsid w:val="00637FF5"/>
    <w:rsid w:val="00645DC1"/>
    <w:rsid w:val="006D7ECC"/>
    <w:rsid w:val="006F265B"/>
    <w:rsid w:val="00712B2C"/>
    <w:rsid w:val="00716080"/>
    <w:rsid w:val="0073607D"/>
    <w:rsid w:val="00743389"/>
    <w:rsid w:val="007B218B"/>
    <w:rsid w:val="007B3671"/>
    <w:rsid w:val="007B530A"/>
    <w:rsid w:val="007B6770"/>
    <w:rsid w:val="007F1508"/>
    <w:rsid w:val="00827BF1"/>
    <w:rsid w:val="00862C64"/>
    <w:rsid w:val="008C1CF6"/>
    <w:rsid w:val="009434BE"/>
    <w:rsid w:val="00953EE3"/>
    <w:rsid w:val="00964B8E"/>
    <w:rsid w:val="00975AE5"/>
    <w:rsid w:val="009904C7"/>
    <w:rsid w:val="009B7EA4"/>
    <w:rsid w:val="009C3D29"/>
    <w:rsid w:val="009C6A73"/>
    <w:rsid w:val="00A0320F"/>
    <w:rsid w:val="00A03618"/>
    <w:rsid w:val="00A25695"/>
    <w:rsid w:val="00AB7334"/>
    <w:rsid w:val="00AE4566"/>
    <w:rsid w:val="00B02775"/>
    <w:rsid w:val="00B07BBC"/>
    <w:rsid w:val="00B344C0"/>
    <w:rsid w:val="00C01035"/>
    <w:rsid w:val="00C64C90"/>
    <w:rsid w:val="00CC285F"/>
    <w:rsid w:val="00D26E69"/>
    <w:rsid w:val="00D32163"/>
    <w:rsid w:val="00D61D5B"/>
    <w:rsid w:val="00DC656E"/>
    <w:rsid w:val="00DD29B3"/>
    <w:rsid w:val="00DE112B"/>
    <w:rsid w:val="00E224DC"/>
    <w:rsid w:val="00E3218B"/>
    <w:rsid w:val="00E525F5"/>
    <w:rsid w:val="00E544F0"/>
    <w:rsid w:val="00E74879"/>
    <w:rsid w:val="00EB220D"/>
    <w:rsid w:val="00F334CC"/>
    <w:rsid w:val="00F60719"/>
    <w:rsid w:val="00F64926"/>
    <w:rsid w:val="00FC77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121C"/>
  <w15:docId w15:val="{A6E49509-3495-4033-BF34-027DFAE2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contextualSpacing/>
      <w:outlineLvl w:val="0"/>
    </w:pPr>
    <w:rPr>
      <w:sz w:val="40"/>
      <w:szCs w:val="40"/>
    </w:rPr>
  </w:style>
  <w:style w:type="paragraph" w:styleId="Otsikko2">
    <w:name w:val="heading 2"/>
    <w:basedOn w:val="Normaali"/>
    <w:next w:val="Normaali"/>
    <w:pPr>
      <w:keepNext/>
      <w:keepLines/>
      <w:spacing w:before="360" w:after="120"/>
      <w:contextualSpacing/>
      <w:outlineLvl w:val="1"/>
    </w:pPr>
    <w:rPr>
      <w:sz w:val="32"/>
      <w:szCs w:val="32"/>
    </w:rPr>
  </w:style>
  <w:style w:type="paragraph" w:styleId="Otsikko3">
    <w:name w:val="heading 3"/>
    <w:basedOn w:val="Normaali"/>
    <w:next w:val="Normaali"/>
    <w:pPr>
      <w:keepNext/>
      <w:keepLines/>
      <w:spacing w:before="320" w:after="80"/>
      <w:contextualSpacing/>
      <w:outlineLvl w:val="2"/>
    </w:pPr>
    <w:rPr>
      <w:color w:val="434343"/>
      <w:sz w:val="28"/>
      <w:szCs w:val="28"/>
    </w:rPr>
  </w:style>
  <w:style w:type="paragraph" w:styleId="Otsikko4">
    <w:name w:val="heading 4"/>
    <w:basedOn w:val="Normaali"/>
    <w:next w:val="Normaali"/>
    <w:pPr>
      <w:keepNext/>
      <w:keepLines/>
      <w:spacing w:before="280" w:after="80"/>
      <w:contextualSpacing/>
      <w:outlineLvl w:val="3"/>
    </w:pPr>
    <w:rPr>
      <w:color w:val="666666"/>
      <w:sz w:val="24"/>
      <w:szCs w:val="24"/>
    </w:rPr>
  </w:style>
  <w:style w:type="paragraph" w:styleId="Otsikko5">
    <w:name w:val="heading 5"/>
    <w:basedOn w:val="Normaali"/>
    <w:next w:val="Normaali"/>
    <w:pPr>
      <w:keepNext/>
      <w:keepLines/>
      <w:spacing w:before="240" w:after="80"/>
      <w:contextualSpacing/>
      <w:outlineLvl w:val="4"/>
    </w:pPr>
    <w:rPr>
      <w:color w:val="666666"/>
    </w:rPr>
  </w:style>
  <w:style w:type="paragraph" w:styleId="Otsikko6">
    <w:name w:val="heading 6"/>
    <w:basedOn w:val="Normaali"/>
    <w:next w:val="Normaali"/>
    <w:pPr>
      <w:keepNext/>
      <w:keepLines/>
      <w:spacing w:before="240" w:after="80"/>
      <w:contextualSpacing/>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60"/>
      <w:contextualSpacing/>
    </w:pPr>
    <w:rPr>
      <w:sz w:val="52"/>
      <w:szCs w:val="52"/>
    </w:rPr>
  </w:style>
  <w:style w:type="paragraph" w:styleId="Alaotsikko">
    <w:name w:val="Subtitle"/>
    <w:basedOn w:val="Normaali"/>
    <w:next w:val="Normaali"/>
    <w:pPr>
      <w:keepNext/>
      <w:keepLines/>
      <w:spacing w:after="320"/>
      <w:contextualSpacing/>
    </w:pPr>
    <w:rPr>
      <w:color w:val="666666"/>
      <w:sz w:val="30"/>
      <w:szCs w:val="30"/>
    </w:rPr>
  </w:style>
  <w:style w:type="paragraph" w:styleId="Yltunniste">
    <w:name w:val="header"/>
    <w:basedOn w:val="Normaali"/>
    <w:link w:val="YltunnisteChar"/>
    <w:uiPriority w:val="99"/>
    <w:unhideWhenUsed/>
    <w:rsid w:val="00623EA4"/>
    <w:pPr>
      <w:tabs>
        <w:tab w:val="center" w:pos="4680"/>
        <w:tab w:val="right" w:pos="9360"/>
      </w:tabs>
      <w:spacing w:line="240" w:lineRule="auto"/>
    </w:pPr>
  </w:style>
  <w:style w:type="character" w:customStyle="1" w:styleId="YltunnisteChar">
    <w:name w:val="Ylätunniste Char"/>
    <w:basedOn w:val="Kappaleenoletusfontti"/>
    <w:link w:val="Yltunniste"/>
    <w:uiPriority w:val="99"/>
    <w:rsid w:val="00623EA4"/>
  </w:style>
  <w:style w:type="paragraph" w:styleId="Alatunniste">
    <w:name w:val="footer"/>
    <w:basedOn w:val="Normaali"/>
    <w:link w:val="AlatunnisteChar"/>
    <w:uiPriority w:val="99"/>
    <w:unhideWhenUsed/>
    <w:rsid w:val="00623EA4"/>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623EA4"/>
  </w:style>
  <w:style w:type="paragraph" w:styleId="Luettelokappale">
    <w:name w:val="List Paragraph"/>
    <w:basedOn w:val="Normaali"/>
    <w:uiPriority w:val="34"/>
    <w:qFormat/>
    <w:rsid w:val="00557C2B"/>
    <w:pPr>
      <w:ind w:left="720"/>
      <w:contextualSpacing/>
    </w:pPr>
  </w:style>
  <w:style w:type="paragraph" w:styleId="Seliteteksti">
    <w:name w:val="Balloon Text"/>
    <w:basedOn w:val="Normaali"/>
    <w:link w:val="SelitetekstiChar"/>
    <w:uiPriority w:val="99"/>
    <w:semiHidden/>
    <w:unhideWhenUsed/>
    <w:rsid w:val="00964B8E"/>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64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9635</Characters>
  <Application>Microsoft Office Word</Application>
  <DocSecurity>0</DocSecurity>
  <Lines>80</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Jyväskylä</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Lappalainen, Karoliina</dc:creator>
  <cp:lastModifiedBy>Lappalainen, Karoliina</cp:lastModifiedBy>
  <cp:revision>3</cp:revision>
  <cp:lastPrinted>2019-03-19T11:51:00Z</cp:lastPrinted>
  <dcterms:created xsi:type="dcterms:W3CDTF">2019-03-19T11:51:00Z</dcterms:created>
  <dcterms:modified xsi:type="dcterms:W3CDTF">2019-03-19T11:51:00Z</dcterms:modified>
</cp:coreProperties>
</file>